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E8" w:rsidRDefault="004716E8" w:rsidP="00471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716E8" w:rsidRDefault="004716E8" w:rsidP="0047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ХІІІ сесії Дрогобицької міської ради </w:t>
      </w:r>
    </w:p>
    <w:p w:rsidR="004716E8" w:rsidRDefault="004716E8" w:rsidP="0047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716E8" w:rsidRDefault="004716E8" w:rsidP="004716E8">
      <w:pPr>
        <w:jc w:val="center"/>
        <w:rPr>
          <w:b/>
          <w:sz w:val="32"/>
          <w:szCs w:val="32"/>
        </w:rPr>
      </w:pPr>
    </w:p>
    <w:p w:rsidR="004716E8" w:rsidRDefault="004716E8" w:rsidP="004716E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9 вересня</w:t>
      </w:r>
      <w:r>
        <w:rPr>
          <w:b/>
          <w:sz w:val="28"/>
          <w:szCs w:val="28"/>
        </w:rPr>
        <w:t xml:space="preserve"> 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716E8" w:rsidRDefault="004716E8" w:rsidP="004716E8">
      <w:pPr>
        <w:rPr>
          <w:b/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716E8" w:rsidRDefault="004716E8" w:rsidP="004716E8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31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О.Каракевич, секретар міської ради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Ю.Кушлик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О.Бичковяк, О.Стебельська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затвердження  порядку денного ХІІІ сесії Дрогобицької міської ради.</w:t>
      </w: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</w:rPr>
        <w:t>Бюджетні питання.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 внесення змін до бюджету Дрогобицької міської територіальної громади на 2021 рік.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 Прогноз бюджету  Дрогобицької міської територіальної громади  на  2022-2024 роки.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</w:rPr>
        <w:t>2.3. Про внесення змін до рішення сесії від 22.01.2021 року № 66 «Про затвердження Програми відзначення державних, професійних та міських свят, ювілейних дат, заохочення за заслуги перед містом Дрогобичем на 2021 рік».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2.4. Про внесення змін до рішення сесії від 22.01.2021 року № 67 «Про затвердження Програми з міжнародного і транскордонного </w:t>
      </w:r>
      <w:r>
        <w:rPr>
          <w:sz w:val="28"/>
          <w:szCs w:val="28"/>
        </w:rPr>
        <w:t xml:space="preserve"> співробітництва та європейської інтеграції міста Дрогобича на 2021 рік»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2.5. </w:t>
      </w:r>
      <w:r>
        <w:rPr>
          <w:bCs/>
          <w:sz w:val="28"/>
          <w:szCs w:val="28"/>
        </w:rPr>
        <w:t xml:space="preserve">Про затвердження Програми </w:t>
      </w:r>
      <w:proofErr w:type="spellStart"/>
      <w:r>
        <w:rPr>
          <w:sz w:val="28"/>
          <w:szCs w:val="28"/>
        </w:rPr>
        <w:t>”Забезпечення</w:t>
      </w:r>
      <w:proofErr w:type="spellEnd"/>
      <w:r>
        <w:rPr>
          <w:sz w:val="28"/>
          <w:szCs w:val="28"/>
        </w:rPr>
        <w:t xml:space="preserve"> надійного та безперебійного функціонування підприємства, з метою висвітлення інформації  щодо життєдіяльності Дрогобицької міської територіальної громади комунальним підприємством </w:t>
      </w:r>
      <w:proofErr w:type="spellStart"/>
      <w:r>
        <w:rPr>
          <w:sz w:val="28"/>
          <w:szCs w:val="28"/>
        </w:rPr>
        <w:t>“Дрогобицьке</w:t>
      </w:r>
      <w:proofErr w:type="spellEnd"/>
      <w:r>
        <w:rPr>
          <w:sz w:val="28"/>
          <w:szCs w:val="28"/>
        </w:rPr>
        <w:t xml:space="preserve"> регіональне радіомовлення </w:t>
      </w:r>
      <w:proofErr w:type="spellStart"/>
      <w:r>
        <w:rPr>
          <w:sz w:val="28"/>
          <w:szCs w:val="28"/>
        </w:rPr>
        <w:t>”Франкова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земля”</w:t>
      </w:r>
      <w:proofErr w:type="spellEnd"/>
      <w:r>
        <w:rPr>
          <w:sz w:val="28"/>
          <w:szCs w:val="28"/>
        </w:rPr>
        <w:t xml:space="preserve">  на  2021  </w:t>
      </w:r>
      <w:proofErr w:type="spellStart"/>
      <w:r>
        <w:rPr>
          <w:sz w:val="28"/>
          <w:szCs w:val="28"/>
        </w:rPr>
        <w:t>рік”</w:t>
      </w:r>
      <w:proofErr w:type="spellEnd"/>
    </w:p>
    <w:p w:rsidR="004716E8" w:rsidRDefault="004716E8" w:rsidP="004716E8">
      <w:pPr>
        <w:ind w:firstLine="708"/>
        <w:jc w:val="both"/>
        <w:rPr>
          <w:sz w:val="28"/>
          <w:szCs w:val="28"/>
        </w:rPr>
      </w:pP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Питання правового характеру.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212529"/>
          <w:bdr w:val="none" w:sz="0" w:space="0" w:color="auto" w:frame="1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3.1.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Тарком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Дрогобицької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3.2. Про внесення змін до рішення Дрогобицької міської ради № 1211 від 20.12.2013  «Про ліквідацію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ab/>
        <w:t>Міського центру фізичного здоров’я населення «Спорт для всіх».</w:t>
      </w:r>
    </w:p>
    <w:p w:rsidR="004716E8" w:rsidRDefault="004716E8" w:rsidP="004716E8">
      <w:pPr>
        <w:ind w:right="-1" w:firstLine="708"/>
        <w:jc w:val="both"/>
      </w:pPr>
      <w:r>
        <w:rPr>
          <w:sz w:val="28"/>
          <w:szCs w:val="28"/>
        </w:rPr>
        <w:t>3.3. Про внесення змін до рішення Дрогобицької міської ради «Про затвердження Плану діяльності з підготовки проектів регуляторних актів на 2021 рік» №13 від 10.12.2020р.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3.4. 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Про внесення змін до рішення Дрогобицької міської ради від 22.01.2021№57 «Про затвердження Положень про постійні комісії Дрогобицької міської ради».</w:t>
      </w:r>
    </w:p>
    <w:p w:rsidR="004716E8" w:rsidRDefault="004716E8" w:rsidP="004716E8">
      <w:pPr>
        <w:ind w:firstLine="708"/>
        <w:jc w:val="both"/>
      </w:pP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Земельні питання.</w:t>
      </w:r>
    </w:p>
    <w:p w:rsidR="004716E8" w:rsidRDefault="004716E8" w:rsidP="004716E8">
      <w:pPr>
        <w:ind w:firstLine="708"/>
        <w:jc w:val="both"/>
        <w:rPr>
          <w:rFonts w:asciiTheme="minorHAnsi" w:hAnsiTheme="minorHAnsi"/>
          <w:sz w:val="27"/>
          <w:szCs w:val="27"/>
          <w:shd w:val="clear" w:color="auto" w:fill="FFFFFF"/>
        </w:rPr>
      </w:pPr>
      <w:r>
        <w:rPr>
          <w:sz w:val="28"/>
          <w:szCs w:val="28"/>
        </w:rPr>
        <w:t>4.1. Про відмову у наданні дозволів на виготовлення проектів землеустрою щодо відведення земельних ділянок, у внесенні змін в рішення Дрогобицької міської ради, у наданні в оренду земельних ділянок, у затвердженні м</w:t>
      </w:r>
      <w:r w:rsidR="00D261A2">
        <w:rPr>
          <w:sz w:val="28"/>
          <w:szCs w:val="28"/>
        </w:rPr>
        <w:t>а</w:t>
      </w:r>
      <w:r>
        <w:rPr>
          <w:sz w:val="28"/>
          <w:szCs w:val="28"/>
        </w:rPr>
        <w:t xml:space="preserve">теріалів з виготовлення проектів землеустрою, </w:t>
      </w:r>
      <w:r>
        <w:rPr>
          <w:rFonts w:ascii="Lato" w:hAnsi="Lato"/>
          <w:sz w:val="27"/>
          <w:szCs w:val="27"/>
          <w:shd w:val="clear" w:color="auto" w:fill="FFFFFF"/>
        </w:rPr>
        <w:t xml:space="preserve">у затвердженні матеріалів з виготовлення проектів землеустрою щодо відведення земельних ділянок зі зміною їх цільового призначення, </w:t>
      </w:r>
      <w:r>
        <w:rPr>
          <w:sz w:val="28"/>
          <w:szCs w:val="28"/>
        </w:rPr>
        <w:t>у включенні в перелік для продажу земельні ділянки несільськогосподарського призначення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shd w:val="clear" w:color="auto" w:fill="FFFFFF"/>
        </w:rPr>
        <w:t>у наданні згоди на розроблення технічної документації щодо поділу та об’єднання земельних ділянок</w:t>
      </w:r>
      <w:r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Lato" w:hAnsi="Lato"/>
          <w:sz w:val="27"/>
          <w:szCs w:val="27"/>
          <w:shd w:val="clear" w:color="auto" w:fill="FFFFFF"/>
        </w:rPr>
        <w:t xml:space="preserve">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</w:t>
      </w:r>
      <w:r>
        <w:rPr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>
        <w:rPr>
          <w:rFonts w:ascii="Lato" w:hAnsi="Lato"/>
          <w:sz w:val="27"/>
          <w:szCs w:val="27"/>
          <w:shd w:val="clear" w:color="auto" w:fill="FFFFFF"/>
        </w:rPr>
        <w:t xml:space="preserve"> призначення земельних ділянок</w:t>
      </w:r>
      <w:r>
        <w:rPr>
          <w:rFonts w:ascii="Lato" w:hAnsi="Lato"/>
          <w:sz w:val="27"/>
          <w:szCs w:val="27"/>
          <w:shd w:val="clear" w:color="auto" w:fill="FFFFFF"/>
          <w:lang w:val="en-US"/>
        </w:rPr>
        <w:t>,</w:t>
      </w:r>
      <w:r>
        <w:rPr>
          <w:rFonts w:asciiTheme="minorHAnsi" w:hAnsiTheme="minorHAnsi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Lato" w:hAnsi="Lato"/>
          <w:sz w:val="27"/>
          <w:szCs w:val="27"/>
          <w:shd w:val="clear" w:color="auto" w:fill="FFFFFF"/>
        </w:rPr>
        <w:t>у звільненні від сплати земельного податку,</w:t>
      </w:r>
      <w:r>
        <w:rPr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>
        <w:rPr>
          <w:rFonts w:ascii="Lato" w:hAnsi="Lato"/>
          <w:sz w:val="27"/>
          <w:szCs w:val="27"/>
          <w:shd w:val="clear" w:color="auto" w:fill="FFFFFF"/>
        </w:rPr>
        <w:t>у виділенні земельної ділянки для спорудження пам’ятного знаку</w:t>
      </w:r>
      <w:r>
        <w:rPr>
          <w:rFonts w:asciiTheme="minorHAnsi" w:hAnsiTheme="minorHAnsi"/>
          <w:sz w:val="27"/>
          <w:szCs w:val="27"/>
          <w:shd w:val="clear" w:color="auto" w:fill="FFFFFF"/>
        </w:rPr>
        <w:t>.</w:t>
      </w:r>
    </w:p>
    <w:p w:rsidR="004716E8" w:rsidRDefault="004716E8" w:rsidP="004716E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 включення в перелік земельних ділянок несільськогосподарського призначення, які підлягають продажу у власність. </w:t>
      </w:r>
    </w:p>
    <w:p w:rsidR="004716E8" w:rsidRDefault="004716E8" w:rsidP="004716E8">
      <w:pPr>
        <w:tabs>
          <w:tab w:val="left" w:pos="47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Про внесення змін до рішень Дрогобицької міської ради.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 внесення змін у рішення Дрогобицької міської ради від 12.08.2021 року № 563. 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 припинення права оренди земельної ділянки та </w:t>
      </w:r>
      <w:r>
        <w:rPr>
          <w:sz w:val="27"/>
          <w:szCs w:val="27"/>
          <w:shd w:val="clear" w:color="auto" w:fill="FFFFFF"/>
        </w:rPr>
        <w:t>включення земельної ділянки в перелік земельних ділянок, право оренди яких підлягає  продажу на земельних торгах.</w:t>
      </w:r>
      <w:r>
        <w:rPr>
          <w:sz w:val="28"/>
          <w:szCs w:val="28"/>
        </w:rPr>
        <w:t xml:space="preserve"> </w:t>
      </w:r>
    </w:p>
    <w:p w:rsidR="004716E8" w:rsidRDefault="004716E8" w:rsidP="004716E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8"/>
        <w:jc w:val="both"/>
        <w:textAlignment w:val="baseline"/>
        <w:rPr>
          <w:rStyle w:val="a3"/>
          <w:b w:val="0"/>
          <w:bdr w:val="none" w:sz="0" w:space="0" w:color="auto" w:frame="1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4.6. Про затвердження матеріалів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 власність земельних ділянок.</w:t>
      </w:r>
    </w:p>
    <w:p w:rsidR="004716E8" w:rsidRDefault="004716E8" w:rsidP="004716E8">
      <w:pPr>
        <w:ind w:firstLine="708"/>
        <w:jc w:val="both"/>
      </w:pPr>
      <w:r>
        <w:rPr>
          <w:sz w:val="28"/>
          <w:szCs w:val="28"/>
        </w:rPr>
        <w:t>4.7.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Про затвердження матеріалів проекту землеустрою щодо відведення земельної ділянки на вул. І. Франка.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Про затвердження матеріалів проекту землеустрою щодо відведення земельної ділянки під об’єктом нерухомого майна.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bdr w:val="none" w:sz="0" w:space="0" w:color="auto" w:frame="1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4.12.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4716E8" w:rsidRDefault="004716E8" w:rsidP="004716E8">
      <w:pPr>
        <w:ind w:firstLine="708"/>
        <w:jc w:val="both"/>
      </w:pPr>
      <w:r>
        <w:rPr>
          <w:sz w:val="28"/>
          <w:szCs w:val="28"/>
        </w:rPr>
        <w:lastRenderedPageBreak/>
        <w:t>4.13. Про затвердження технічної документації з землеустрою щодо встановлення меж земельної ділянки в натурі (на місцевості) та передачу у власність.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Про затвердження проекту землеустрою щодо відведення земельної ділянки з метою зміни цільового призначення земельної ділянки площею </w:t>
      </w:r>
      <w:smartTag w:uri="urn:schemas-microsoft-com:office:smarttags" w:element="metricconverter">
        <w:smartTagPr>
          <w:attr w:name="ProductID" w:val="7,2796 га"/>
        </w:smartTagPr>
        <w:r>
          <w:rPr>
            <w:sz w:val="28"/>
            <w:szCs w:val="28"/>
          </w:rPr>
          <w:t>7,2796 га</w:t>
        </w:r>
      </w:smartTag>
      <w:r>
        <w:rPr>
          <w:sz w:val="28"/>
          <w:szCs w:val="28"/>
        </w:rPr>
        <w:t xml:space="preserve"> на території с. Медвежа, для продажу права оренди на земельних торгах.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10 га"/>
        </w:smartTagPr>
        <w:r>
          <w:rPr>
            <w:sz w:val="28"/>
            <w:szCs w:val="28"/>
          </w:rPr>
          <w:t>10 га</w:t>
        </w:r>
      </w:smartTag>
      <w:r>
        <w:rPr>
          <w:sz w:val="28"/>
          <w:szCs w:val="28"/>
        </w:rPr>
        <w:t xml:space="preserve"> на території с. Медвежа, для продажу права оренди  на земельних торгах.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Про затвердження проекту землеустрою щодо відведення земельної ділянки для </w:t>
      </w:r>
      <w:r>
        <w:rPr>
          <w:sz w:val="28"/>
          <w:szCs w:val="28"/>
          <w:shd w:val="clear" w:color="auto" w:fill="FFFFFF"/>
        </w:rPr>
        <w:t>будівництва та обслуговування будівель громадських та релігійних організацій.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Про надання дозволу на розроблення проектів землеустрою щодо відведення земельних ділянок на вул. Парковій.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4.18. 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4.20. Про надання дозволу на виготовлення проектів землеустрою щодо відведення земельних ділянок для будівництва індивідуальних гаражів.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Про надання дозволу на розроблення проектів землеустрою щодо відведення земельних ділянок під об’єктами нерухомого майна.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Про надання дозволу на розроблення проекту землеустрою щодо відведення земельної ділянки для </w:t>
      </w:r>
      <w:r>
        <w:rPr>
          <w:sz w:val="28"/>
          <w:szCs w:val="28"/>
          <w:shd w:val="clear" w:color="auto" w:fill="FFFFFF"/>
        </w:rPr>
        <w:t>будівництва та обслуговування інших будівель громадської забудови.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Про надання згоди на виготовлення технічної документації з землеустрою щодо поділу та об’єднання земельної ділянки.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4.25. Про надання дозволу на розроблення технічної документації із землеустрою щодо встановлення меж земельних ділянок в натурі (на місцевості) під об’єктами нерухомо майна.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4.26. 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Про продовження терміну дії рішення міської ради.  </w:t>
      </w:r>
    </w:p>
    <w:p w:rsidR="004716E8" w:rsidRDefault="004716E8" w:rsidP="004716E8">
      <w:pPr>
        <w:pStyle w:val="1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4.28. Про включення до  переліку  земельних ділянок, право оренди яких підлягає продажу на земельних торгах, та надання дозволу на виготовлення проектів </w:t>
      </w:r>
      <w:r>
        <w:rPr>
          <w:szCs w:val="28"/>
        </w:rPr>
        <w:t xml:space="preserve">землеустрою щодо відведення земельних ділянок.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4.29. Про надання в оренду земельних ділянок.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4.30. Про надання в оренду земельної ділянки та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</w:p>
    <w:p w:rsidR="004716E8" w:rsidRDefault="004716E8" w:rsidP="004716E8">
      <w:pPr>
        <w:tabs>
          <w:tab w:val="left" w:pos="1985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Питання культури, освіти</w:t>
      </w:r>
      <w:r>
        <w:rPr>
          <w:sz w:val="28"/>
          <w:szCs w:val="28"/>
        </w:rPr>
        <w:t>.</w:t>
      </w:r>
    </w:p>
    <w:p w:rsidR="004716E8" w:rsidRDefault="004716E8" w:rsidP="004716E8">
      <w:pPr>
        <w:spacing w:line="240" w:lineRule="atLeast"/>
        <w:ind w:firstLine="708"/>
        <w:jc w:val="both"/>
        <w:rPr>
          <w:rFonts w:eastAsia="@Arial Unicode MS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5.1. Про надання звання </w:t>
      </w:r>
      <w:proofErr w:type="spellStart"/>
      <w:r>
        <w:rPr>
          <w:bCs/>
          <w:sz w:val="28"/>
          <w:szCs w:val="28"/>
        </w:rPr>
        <w:t>“Почесний</w:t>
      </w:r>
      <w:proofErr w:type="spellEnd"/>
      <w:r>
        <w:rPr>
          <w:bCs/>
          <w:sz w:val="28"/>
          <w:szCs w:val="28"/>
        </w:rPr>
        <w:t xml:space="preserve"> громадянин міста </w:t>
      </w:r>
      <w:proofErr w:type="spellStart"/>
      <w:r>
        <w:rPr>
          <w:bCs/>
          <w:sz w:val="28"/>
          <w:szCs w:val="28"/>
        </w:rPr>
        <w:t>Дрогобича”</w:t>
      </w:r>
      <w:proofErr w:type="spellEnd"/>
      <w:r>
        <w:rPr>
          <w:bCs/>
          <w:sz w:val="28"/>
          <w:szCs w:val="28"/>
        </w:rPr>
        <w:t xml:space="preserve"> </w:t>
      </w:r>
    </w:p>
    <w:p w:rsidR="004716E8" w:rsidRDefault="004716E8" w:rsidP="004716E8">
      <w:pPr>
        <w:spacing w:line="240" w:lineRule="atLeast"/>
        <w:ind w:firstLine="708"/>
        <w:jc w:val="both"/>
        <w:rPr>
          <w:rFonts w:eastAsia="@Arial Unicode MS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5.2. Про надання звання </w:t>
      </w:r>
      <w:proofErr w:type="spellStart"/>
      <w:r>
        <w:rPr>
          <w:bCs/>
          <w:sz w:val="28"/>
          <w:szCs w:val="28"/>
        </w:rPr>
        <w:t>“Почесний</w:t>
      </w:r>
      <w:proofErr w:type="spellEnd"/>
      <w:r>
        <w:rPr>
          <w:bCs/>
          <w:sz w:val="28"/>
          <w:szCs w:val="28"/>
        </w:rPr>
        <w:t xml:space="preserve"> громадянин міста </w:t>
      </w:r>
      <w:proofErr w:type="spellStart"/>
      <w:r>
        <w:rPr>
          <w:bCs/>
          <w:sz w:val="28"/>
          <w:szCs w:val="28"/>
        </w:rPr>
        <w:t>Дрогобича”</w:t>
      </w:r>
      <w:proofErr w:type="spellEnd"/>
      <w:r>
        <w:rPr>
          <w:bCs/>
          <w:sz w:val="28"/>
          <w:szCs w:val="28"/>
        </w:rPr>
        <w:t xml:space="preserve"> 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 внесення змін до рішення сесії від 05.09.2018 року № 1340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спорудження меморіального комплексу Борцям за Самостійну </w:t>
      </w:r>
      <w:proofErr w:type="spellStart"/>
      <w:r>
        <w:rPr>
          <w:sz w:val="28"/>
          <w:szCs w:val="28"/>
        </w:rPr>
        <w:t>Україну”</w:t>
      </w:r>
      <w:proofErr w:type="spellEnd"/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</w:p>
    <w:p w:rsidR="004716E8" w:rsidRDefault="004716E8" w:rsidP="004716E8">
      <w:pPr>
        <w:ind w:firstLine="708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6. Питання оренди, приватизації та передачі комунального майна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 передачу на баланс Управління майна громади нежитлової будівлі за адресою: с. </w:t>
      </w:r>
      <w:proofErr w:type="spellStart"/>
      <w:r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>, вул. Дрогобицька, 3.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Про передачу на баланс Управління майна громади нежитлової будівлі за адресою: м. Дрогобич, вул. Козловського, 1.</w:t>
      </w:r>
    </w:p>
    <w:p w:rsidR="004716E8" w:rsidRDefault="004716E8" w:rsidP="004716E8">
      <w:pPr>
        <w:ind w:firstLine="708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6.3. Про затвердження умов передачі в оренду </w:t>
      </w:r>
      <w:proofErr w:type="spellStart"/>
      <w:r>
        <w:rPr>
          <w:bCs/>
          <w:color w:val="000000"/>
          <w:spacing w:val="2"/>
          <w:sz w:val="28"/>
          <w:szCs w:val="28"/>
        </w:rPr>
        <w:t>об»єкту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 комунальної власності шляхом проведення електронного аукціону.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6.4. Про включення в перелік першого типу об’єктів комунальної власності Дрогобицької міської територіальної громади, що перебувають на балансі управління культури та розвитку туризму.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6.5. Про включення в перелік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аукціону. 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6.6. Про включення в перелік другого типу об’єктів комунальної  власності Дрогобицької міської територіальної громади та надання дозволу</w:t>
      </w:r>
    </w:p>
    <w:p w:rsidR="004716E8" w:rsidRDefault="004716E8" w:rsidP="004716E8">
      <w:pPr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 укладення договору оренди.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Про підтвердження факту перебування об’єкту нерухомого майна в комунальній власності Дрогобицької міської територіальної громади.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Про затвердження Положення про оренду майна Дрогобицької міської територіальної громади.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rStyle w:val="a3"/>
          <w:b w:val="0"/>
          <w:color w:val="212529"/>
          <w:sz w:val="28"/>
          <w:szCs w:val="28"/>
        </w:rPr>
        <w:t xml:space="preserve">6.9. Про </w:t>
      </w:r>
      <w:proofErr w:type="spellStart"/>
      <w:r>
        <w:rPr>
          <w:rStyle w:val="a3"/>
          <w:b w:val="0"/>
          <w:color w:val="212529"/>
          <w:sz w:val="28"/>
          <w:szCs w:val="28"/>
        </w:rPr>
        <w:t>продовження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</w:t>
      </w:r>
      <w:r>
        <w:rPr>
          <w:rStyle w:val="a3"/>
          <w:b w:val="0"/>
          <w:color w:val="212529"/>
          <w:sz w:val="28"/>
          <w:szCs w:val="28"/>
          <w:lang w:val="uk-UA"/>
        </w:rPr>
        <w:t>дії</w:t>
      </w:r>
      <w:r>
        <w:rPr>
          <w:rStyle w:val="a3"/>
          <w:b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212529"/>
          <w:sz w:val="28"/>
          <w:szCs w:val="28"/>
        </w:rPr>
        <w:t>договорів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212529"/>
          <w:sz w:val="28"/>
          <w:szCs w:val="28"/>
        </w:rPr>
        <w:t>оренди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212529"/>
          <w:sz w:val="28"/>
          <w:szCs w:val="28"/>
        </w:rPr>
        <w:t>нежитлових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212529"/>
          <w:sz w:val="28"/>
          <w:szCs w:val="28"/>
        </w:rPr>
        <w:t>приміщень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шляхом </w:t>
      </w:r>
      <w:proofErr w:type="spellStart"/>
      <w:r>
        <w:rPr>
          <w:rStyle w:val="a3"/>
          <w:b w:val="0"/>
          <w:color w:val="212529"/>
          <w:sz w:val="28"/>
          <w:szCs w:val="28"/>
        </w:rPr>
        <w:t>проведення</w:t>
      </w:r>
      <w:proofErr w:type="spellEnd"/>
      <w:r>
        <w:rPr>
          <w:rStyle w:val="a3"/>
          <w:b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212529"/>
          <w:sz w:val="28"/>
          <w:szCs w:val="28"/>
        </w:rPr>
        <w:t>аукціону</w:t>
      </w:r>
      <w:proofErr w:type="spellEnd"/>
      <w:r>
        <w:rPr>
          <w:rStyle w:val="a3"/>
          <w:b w:val="0"/>
          <w:color w:val="212529"/>
          <w:sz w:val="28"/>
          <w:szCs w:val="28"/>
        </w:rPr>
        <w:t>.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6.10. Про надання дозволу на безкоштовну  передачу матеріальних цінностей  та приміщень.</w:t>
      </w:r>
    </w:p>
    <w:p w:rsidR="004716E8" w:rsidRDefault="004716E8" w:rsidP="004716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>6.11. Про надання дозволу Управлінню майна громади виконавчих органів Дрогобицької міської ради на повернення коштів.</w:t>
      </w:r>
    </w:p>
    <w:p w:rsidR="004716E8" w:rsidRDefault="004716E8" w:rsidP="004716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6.12. Про надання дозволу на списання основних засобів, </w:t>
      </w:r>
      <w:r>
        <w:rPr>
          <w:sz w:val="28"/>
          <w:szCs w:val="28"/>
          <w:lang w:eastAsia="ar-SA"/>
        </w:rPr>
        <w:t xml:space="preserve">малоцінного </w:t>
      </w:r>
      <w:proofErr w:type="spellStart"/>
      <w:r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>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pacing w:val="2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6.13.</w:t>
      </w:r>
      <w:r>
        <w:rPr>
          <w:rStyle w:val="a3"/>
          <w:rFonts w:asciiTheme="minorHAnsi" w:hAnsiTheme="minorHAnsi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>
        <w:rPr>
          <w:bCs/>
          <w:color w:val="000000"/>
          <w:spacing w:val="2"/>
          <w:sz w:val="28"/>
          <w:szCs w:val="28"/>
        </w:rPr>
        <w:t>прийняття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на баланс </w:t>
      </w:r>
      <w:proofErr w:type="spellStart"/>
      <w:r>
        <w:rPr>
          <w:bCs/>
          <w:color w:val="000000"/>
          <w:spacing w:val="2"/>
          <w:sz w:val="28"/>
          <w:szCs w:val="28"/>
        </w:rPr>
        <w:t>виконавчого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комітету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Дрогобицької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міської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ради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комп</w:t>
      </w:r>
      <w:proofErr w:type="spellEnd"/>
      <w:proofErr w:type="gramStart"/>
      <w:r>
        <w:rPr>
          <w:bCs/>
          <w:color w:val="000000"/>
          <w:spacing w:val="2"/>
          <w:sz w:val="28"/>
          <w:szCs w:val="28"/>
        </w:rPr>
        <w:t>»</w:t>
      </w:r>
      <w:proofErr w:type="spellStart"/>
      <w:r>
        <w:rPr>
          <w:bCs/>
          <w:color w:val="000000"/>
          <w:spacing w:val="2"/>
          <w:sz w:val="28"/>
          <w:szCs w:val="28"/>
        </w:rPr>
        <w:t>ю</w:t>
      </w:r>
      <w:proofErr w:type="gramEnd"/>
      <w:r>
        <w:rPr>
          <w:bCs/>
          <w:color w:val="000000"/>
          <w:spacing w:val="2"/>
          <w:sz w:val="28"/>
          <w:szCs w:val="28"/>
        </w:rPr>
        <w:t>терного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обладнання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з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балансу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Львівської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обласної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державної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адміністрації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з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державної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 у </w:t>
      </w:r>
      <w:proofErr w:type="spellStart"/>
      <w:r>
        <w:rPr>
          <w:bCs/>
          <w:color w:val="000000"/>
          <w:spacing w:val="2"/>
          <w:sz w:val="28"/>
          <w:szCs w:val="28"/>
        </w:rPr>
        <w:t>комунальну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власність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 внесення змін до персонального</w:t>
      </w:r>
      <w:r>
        <w:rPr>
          <w:sz w:val="28"/>
          <w:szCs w:val="28"/>
          <w:lang w:eastAsia="ar-SA"/>
        </w:rPr>
        <w:t xml:space="preserve"> складу постійних комісій Дрогобицької міської ради </w:t>
      </w:r>
      <w:r>
        <w:rPr>
          <w:sz w:val="28"/>
          <w:szCs w:val="28"/>
        </w:rPr>
        <w:t>восьмого скликання.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8. Про внесення змін в рішення Дрогобицької міської ради від 05.03.2021 № 170 </w:t>
      </w:r>
      <w:proofErr w:type="spellStart"/>
      <w:r>
        <w:rPr>
          <w:bCs/>
          <w:color w:val="000000"/>
          <w:spacing w:val="2"/>
          <w:sz w:val="28"/>
          <w:szCs w:val="28"/>
        </w:rPr>
        <w:t>“Про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>
        <w:rPr>
          <w:bCs/>
          <w:color w:val="000000"/>
          <w:spacing w:val="2"/>
          <w:sz w:val="28"/>
          <w:szCs w:val="28"/>
        </w:rPr>
        <w:t>чисельності”</w:t>
      </w:r>
      <w:proofErr w:type="spellEnd"/>
      <w:r>
        <w:rPr>
          <w:bCs/>
          <w:color w:val="000000"/>
          <w:spacing w:val="2"/>
          <w:sz w:val="28"/>
          <w:szCs w:val="28"/>
        </w:rPr>
        <w:t>.</w:t>
      </w:r>
    </w:p>
    <w:p w:rsidR="004716E8" w:rsidRDefault="004716E8" w:rsidP="004716E8">
      <w:pPr>
        <w:ind w:firstLine="708"/>
        <w:jc w:val="both"/>
        <w:rPr>
          <w:sz w:val="28"/>
          <w:szCs w:val="28"/>
        </w:rPr>
      </w:pPr>
    </w:p>
    <w:p w:rsidR="004716E8" w:rsidRDefault="004716E8" w:rsidP="004716E8">
      <w:pPr>
        <w:ind w:firstLine="708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9. 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господарства, будівництва та </w:t>
      </w: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архітектури.</w:t>
      </w:r>
    </w:p>
    <w:p w:rsidR="004716E8" w:rsidRDefault="004716E8" w:rsidP="004716E8">
      <w:pPr>
        <w:pStyle w:val="Style7"/>
        <w:widowControl/>
        <w:tabs>
          <w:tab w:val="left" w:pos="9355"/>
        </w:tabs>
        <w:spacing w:line="240" w:lineRule="auto"/>
        <w:ind w:right="-1" w:firstLine="708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9.1. Про затвердження місцевої Програми масштабного заліснення Дрогобицької міської територіальної громади на 2022-2025 рр.</w:t>
      </w:r>
    </w:p>
    <w:p w:rsidR="004716E8" w:rsidRDefault="004716E8" w:rsidP="004716E8">
      <w:pPr>
        <w:ind w:firstLine="708"/>
        <w:jc w:val="both"/>
      </w:pPr>
      <w:r>
        <w:rPr>
          <w:sz w:val="28"/>
          <w:szCs w:val="28"/>
        </w:rPr>
        <w:t xml:space="preserve">9.2. Про надання дозволу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«Дрогобичтеплоенерго» ДМР на укладання договорів на постачання природного газу та переведення боргу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Стебниктеплоенерго</w:t>
      </w:r>
      <w:proofErr w:type="spellEnd"/>
      <w:r>
        <w:rPr>
          <w:sz w:val="28"/>
          <w:szCs w:val="28"/>
        </w:rPr>
        <w:t>» ДМР перед НАК «</w:t>
      </w:r>
      <w:proofErr w:type="spellStart"/>
      <w:r>
        <w:rPr>
          <w:sz w:val="28"/>
          <w:szCs w:val="28"/>
        </w:rPr>
        <w:t>Нафтогаз</w:t>
      </w:r>
      <w:proofErr w:type="spellEnd"/>
      <w:r>
        <w:rPr>
          <w:sz w:val="28"/>
          <w:szCs w:val="28"/>
        </w:rPr>
        <w:t xml:space="preserve"> України» та АТ «</w:t>
      </w:r>
      <w:proofErr w:type="spellStart"/>
      <w:r>
        <w:rPr>
          <w:sz w:val="28"/>
          <w:szCs w:val="28"/>
        </w:rPr>
        <w:t>Львівгаз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«Дрогобичтеплоенерго» ДМР.</w:t>
      </w:r>
    </w:p>
    <w:p w:rsidR="004716E8" w:rsidRDefault="004716E8" w:rsidP="004716E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9.3. Про надання дозволу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Стебниктеплоенерго</w:t>
      </w:r>
      <w:proofErr w:type="spellEnd"/>
      <w:r>
        <w:rPr>
          <w:sz w:val="28"/>
          <w:szCs w:val="28"/>
        </w:rPr>
        <w:t>» ДМР на укладання договорів на постачання природного газу та переведення боргу перед НАК «</w:t>
      </w:r>
      <w:proofErr w:type="spellStart"/>
      <w:r>
        <w:rPr>
          <w:sz w:val="28"/>
          <w:szCs w:val="28"/>
        </w:rPr>
        <w:t>Нафтогаз</w:t>
      </w:r>
      <w:proofErr w:type="spellEnd"/>
      <w:r>
        <w:rPr>
          <w:sz w:val="28"/>
          <w:szCs w:val="28"/>
        </w:rPr>
        <w:t xml:space="preserve"> України» та АТ «</w:t>
      </w:r>
      <w:proofErr w:type="spellStart"/>
      <w:r>
        <w:rPr>
          <w:sz w:val="28"/>
          <w:szCs w:val="28"/>
        </w:rPr>
        <w:t>Львівгаз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«Дрогобичтеплоенерго» ДМР.</w:t>
      </w:r>
    </w:p>
    <w:p w:rsidR="004716E8" w:rsidRDefault="004716E8" w:rsidP="004716E8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прийняття</w:t>
      </w:r>
      <w:proofErr w:type="spellEnd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благоустрою</w:t>
      </w:r>
      <w:r>
        <w:rPr>
          <w:rFonts w:asciiTheme="minorHAnsi" w:hAnsiTheme="minorHAns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власності</w:t>
      </w:r>
      <w:proofErr w:type="spellEnd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м. </w:t>
      </w:r>
      <w:proofErr w:type="spellStart"/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Стебник</w:t>
      </w:r>
      <w:proofErr w:type="spellEnd"/>
      <w:r>
        <w:rPr>
          <w:rFonts w:asciiTheme="minorHAnsi" w:hAnsiTheme="minorHAnsi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на баланс 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proofErr w:type="gramStart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gramEnd"/>
      <w:r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ідприємства «Комунальник»</w:t>
      </w: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Дрогобицької міської ради. </w:t>
      </w:r>
    </w:p>
    <w:p w:rsidR="004716E8" w:rsidRDefault="004716E8" w:rsidP="004716E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</w:p>
    <w:p w:rsidR="004716E8" w:rsidRDefault="004716E8" w:rsidP="00471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Різне.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обрати секретарем сесії Ю.</w:t>
      </w:r>
      <w:proofErr w:type="spellStart"/>
      <w:r>
        <w:rPr>
          <w:sz w:val="28"/>
          <w:szCs w:val="28"/>
        </w:rPr>
        <w:t>Кушлика</w:t>
      </w:r>
      <w:proofErr w:type="spellEnd"/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обрати лічильну комісію у складі: О.Бичковяк та О.</w:t>
      </w:r>
      <w:proofErr w:type="spellStart"/>
      <w:r>
        <w:rPr>
          <w:sz w:val="28"/>
          <w:szCs w:val="28"/>
        </w:rPr>
        <w:t>Стебельської</w:t>
      </w:r>
      <w:proofErr w:type="spellEnd"/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звернень, запитів та запитань.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A01B56" w:rsidRDefault="00A01B56" w:rsidP="004716E8">
      <w:pPr>
        <w:tabs>
          <w:tab w:val="left" w:pos="0"/>
        </w:tabs>
        <w:jc w:val="both"/>
        <w:rPr>
          <w:sz w:val="28"/>
          <w:szCs w:val="28"/>
        </w:rPr>
      </w:pPr>
      <w:r w:rsidRPr="00A01B56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</w:t>
      </w:r>
      <w:r w:rsidR="005F502F">
        <w:rPr>
          <w:sz w:val="28"/>
          <w:szCs w:val="28"/>
        </w:rPr>
        <w:t>порушив питання підняття тарифів на газ з початком опалювального сезону</w:t>
      </w:r>
    </w:p>
    <w:p w:rsidR="00A01B56" w:rsidRDefault="00A01B56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A01B56" w:rsidRDefault="00A01B56" w:rsidP="004716E8">
      <w:pPr>
        <w:tabs>
          <w:tab w:val="left" w:pos="0"/>
        </w:tabs>
        <w:jc w:val="both"/>
        <w:rPr>
          <w:sz w:val="28"/>
          <w:szCs w:val="28"/>
        </w:rPr>
      </w:pPr>
      <w:r w:rsidRPr="00A01B56">
        <w:rPr>
          <w:b/>
          <w:sz w:val="28"/>
          <w:szCs w:val="28"/>
        </w:rPr>
        <w:t>П.Цвігун</w:t>
      </w:r>
      <w:r>
        <w:rPr>
          <w:sz w:val="28"/>
          <w:szCs w:val="28"/>
        </w:rPr>
        <w:t xml:space="preserve"> – запропонував на черговому </w:t>
      </w:r>
      <w:r w:rsidR="005F502F">
        <w:rPr>
          <w:sz w:val="28"/>
          <w:szCs w:val="28"/>
        </w:rPr>
        <w:t xml:space="preserve">пленарному засіданні розглянути питання щодо надання звання </w:t>
      </w:r>
      <w:proofErr w:type="spellStart"/>
      <w:r w:rsidR="005F502F">
        <w:rPr>
          <w:sz w:val="28"/>
          <w:szCs w:val="28"/>
        </w:rPr>
        <w:t>“Почесний</w:t>
      </w:r>
      <w:proofErr w:type="spellEnd"/>
      <w:r w:rsidR="005F502F">
        <w:rPr>
          <w:sz w:val="28"/>
          <w:szCs w:val="28"/>
        </w:rPr>
        <w:t xml:space="preserve"> громадянин міста </w:t>
      </w:r>
      <w:proofErr w:type="spellStart"/>
      <w:r w:rsidR="005F502F">
        <w:rPr>
          <w:sz w:val="28"/>
          <w:szCs w:val="28"/>
        </w:rPr>
        <w:t>Дргобича”</w:t>
      </w:r>
      <w:proofErr w:type="spellEnd"/>
      <w:r w:rsidR="005F502F">
        <w:rPr>
          <w:sz w:val="28"/>
          <w:szCs w:val="28"/>
        </w:rPr>
        <w:t xml:space="preserve"> В.Скотному.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F502F" w:rsidRDefault="005F502F" w:rsidP="004716E8">
      <w:pPr>
        <w:tabs>
          <w:tab w:val="left" w:pos="0"/>
        </w:tabs>
        <w:jc w:val="both"/>
        <w:rPr>
          <w:sz w:val="28"/>
          <w:szCs w:val="28"/>
        </w:rPr>
      </w:pPr>
      <w:r w:rsidRPr="005F502F">
        <w:rPr>
          <w:b/>
          <w:sz w:val="28"/>
          <w:szCs w:val="28"/>
        </w:rPr>
        <w:t>Р.Курчик</w:t>
      </w:r>
      <w:r>
        <w:rPr>
          <w:sz w:val="28"/>
          <w:szCs w:val="28"/>
        </w:rPr>
        <w:t xml:space="preserve"> – порушив низку питань.</w:t>
      </w:r>
    </w:p>
    <w:p w:rsidR="005F502F" w:rsidRDefault="005F502F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F502F" w:rsidRDefault="005F502F" w:rsidP="004716E8">
      <w:pPr>
        <w:tabs>
          <w:tab w:val="left" w:pos="0"/>
        </w:tabs>
        <w:jc w:val="both"/>
        <w:rPr>
          <w:sz w:val="28"/>
          <w:szCs w:val="28"/>
        </w:rPr>
      </w:pPr>
      <w:r w:rsidRPr="005F502F">
        <w:rPr>
          <w:b/>
          <w:sz w:val="28"/>
          <w:szCs w:val="28"/>
        </w:rPr>
        <w:lastRenderedPageBreak/>
        <w:t>Б.Звір</w:t>
      </w:r>
      <w:r>
        <w:rPr>
          <w:sz w:val="28"/>
          <w:szCs w:val="28"/>
        </w:rPr>
        <w:t xml:space="preserve"> – порушив питання щодо </w:t>
      </w:r>
      <w:r w:rsidR="00332A30">
        <w:rPr>
          <w:sz w:val="28"/>
          <w:szCs w:val="28"/>
        </w:rPr>
        <w:t xml:space="preserve">доцільності </w:t>
      </w:r>
      <w:r>
        <w:rPr>
          <w:sz w:val="28"/>
          <w:szCs w:val="28"/>
        </w:rPr>
        <w:t xml:space="preserve">встановлення камер </w:t>
      </w:r>
      <w:proofErr w:type="spellStart"/>
      <w:r w:rsidR="00332A30">
        <w:rPr>
          <w:sz w:val="28"/>
          <w:szCs w:val="28"/>
        </w:rPr>
        <w:t>відеоспостереження</w:t>
      </w:r>
      <w:proofErr w:type="spellEnd"/>
      <w:r w:rsidR="00332A30">
        <w:rPr>
          <w:sz w:val="28"/>
          <w:szCs w:val="28"/>
        </w:rPr>
        <w:t xml:space="preserve"> </w:t>
      </w:r>
      <w:r>
        <w:rPr>
          <w:sz w:val="28"/>
          <w:szCs w:val="28"/>
        </w:rPr>
        <w:t>на вул</w:t>
      </w:r>
      <w:r w:rsidR="00D84819">
        <w:rPr>
          <w:sz w:val="28"/>
          <w:szCs w:val="28"/>
        </w:rPr>
        <w:t xml:space="preserve">ицях з </w:t>
      </w:r>
      <w:r>
        <w:rPr>
          <w:sz w:val="28"/>
          <w:szCs w:val="28"/>
        </w:rPr>
        <w:t xml:space="preserve"> </w:t>
      </w:r>
      <w:r w:rsidR="00D84819">
        <w:rPr>
          <w:sz w:val="28"/>
          <w:szCs w:val="28"/>
        </w:rPr>
        <w:t xml:space="preserve">інтенсивним рухом автотранспорту, а саме, на вул.. </w:t>
      </w:r>
      <w:proofErr w:type="spellStart"/>
      <w:r w:rsidR="00D84819">
        <w:rPr>
          <w:sz w:val="28"/>
          <w:szCs w:val="28"/>
        </w:rPr>
        <w:t>Стрийській</w:t>
      </w:r>
      <w:proofErr w:type="spellEnd"/>
      <w:r w:rsidR="00D84819">
        <w:rPr>
          <w:sz w:val="28"/>
          <w:szCs w:val="28"/>
        </w:rPr>
        <w:t>.</w:t>
      </w:r>
    </w:p>
    <w:p w:rsidR="00D84819" w:rsidRDefault="00D84819" w:rsidP="004716E8">
      <w:pPr>
        <w:tabs>
          <w:tab w:val="left" w:pos="0"/>
        </w:tabs>
        <w:jc w:val="both"/>
        <w:rPr>
          <w:sz w:val="28"/>
          <w:szCs w:val="28"/>
        </w:rPr>
      </w:pPr>
      <w:r w:rsidRPr="00D84819">
        <w:rPr>
          <w:b/>
          <w:sz w:val="28"/>
          <w:szCs w:val="28"/>
        </w:rPr>
        <w:t>І.Герман</w:t>
      </w:r>
      <w:r>
        <w:rPr>
          <w:sz w:val="28"/>
          <w:szCs w:val="28"/>
        </w:rPr>
        <w:t xml:space="preserve"> – рекомендації щодо місць встановлення відеокамер подавала поліція.</w:t>
      </w:r>
    </w:p>
    <w:p w:rsidR="004716E8" w:rsidRDefault="00D84819" w:rsidP="004716E8">
      <w:pPr>
        <w:tabs>
          <w:tab w:val="left" w:pos="0"/>
        </w:tabs>
        <w:jc w:val="both"/>
        <w:rPr>
          <w:sz w:val="28"/>
          <w:szCs w:val="28"/>
        </w:rPr>
      </w:pPr>
      <w:r w:rsidRPr="00D84819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на засідання комісії з питань безпеки дорожнього руху запросити Б.Звіра для ознайомленні зі схемою розміщення камер </w:t>
      </w:r>
      <w:proofErr w:type="spellStart"/>
      <w:r>
        <w:rPr>
          <w:sz w:val="28"/>
          <w:szCs w:val="28"/>
        </w:rPr>
        <w:t>відеоспостереження</w:t>
      </w:r>
      <w:proofErr w:type="spellEnd"/>
      <w:r>
        <w:rPr>
          <w:sz w:val="28"/>
          <w:szCs w:val="28"/>
        </w:rPr>
        <w:t xml:space="preserve"> на вулицях міста та при потребі, внести корективи.</w:t>
      </w:r>
    </w:p>
    <w:p w:rsidR="004716E8" w:rsidRDefault="00D84819" w:rsidP="004716E8">
      <w:pPr>
        <w:tabs>
          <w:tab w:val="left" w:pos="0"/>
        </w:tabs>
        <w:jc w:val="both"/>
        <w:rPr>
          <w:sz w:val="28"/>
          <w:szCs w:val="28"/>
        </w:rPr>
      </w:pPr>
      <w:r w:rsidRPr="00D84819">
        <w:rPr>
          <w:b/>
          <w:sz w:val="28"/>
          <w:szCs w:val="28"/>
        </w:rPr>
        <w:t>Р.Шагала</w:t>
      </w:r>
      <w:r>
        <w:rPr>
          <w:sz w:val="28"/>
          <w:szCs w:val="28"/>
        </w:rPr>
        <w:t xml:space="preserve"> – запропонував питання щодо розміщення на вулицях міста камер </w:t>
      </w:r>
      <w:proofErr w:type="spellStart"/>
      <w:r>
        <w:rPr>
          <w:sz w:val="28"/>
          <w:szCs w:val="28"/>
        </w:rPr>
        <w:t>відеоспостереження</w:t>
      </w:r>
      <w:proofErr w:type="spellEnd"/>
      <w:r>
        <w:rPr>
          <w:sz w:val="28"/>
          <w:szCs w:val="28"/>
        </w:rPr>
        <w:t xml:space="preserve"> подавати для ознайомлення на постійну комісію ради з питань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господарства.</w:t>
      </w:r>
    </w:p>
    <w:p w:rsidR="00D84819" w:rsidRDefault="00D84819" w:rsidP="004716E8">
      <w:pPr>
        <w:tabs>
          <w:tab w:val="left" w:pos="0"/>
        </w:tabs>
        <w:jc w:val="both"/>
        <w:rPr>
          <w:sz w:val="28"/>
          <w:szCs w:val="28"/>
        </w:rPr>
      </w:pPr>
      <w:r w:rsidRPr="00D84819">
        <w:rPr>
          <w:b/>
          <w:sz w:val="28"/>
          <w:szCs w:val="28"/>
        </w:rPr>
        <w:t>Р.Москалик</w:t>
      </w:r>
      <w:r>
        <w:rPr>
          <w:sz w:val="28"/>
          <w:szCs w:val="28"/>
        </w:rPr>
        <w:t xml:space="preserve"> </w:t>
      </w:r>
      <w:r w:rsidR="00A951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513A">
        <w:rPr>
          <w:sz w:val="28"/>
          <w:szCs w:val="28"/>
        </w:rPr>
        <w:t xml:space="preserve">не всі камери ще встановлено. </w:t>
      </w:r>
      <w:proofErr w:type="spellStart"/>
      <w:r w:rsidR="00A9513A">
        <w:rPr>
          <w:sz w:val="28"/>
          <w:szCs w:val="28"/>
        </w:rPr>
        <w:t>Найпроблемніші</w:t>
      </w:r>
      <w:proofErr w:type="spellEnd"/>
      <w:r w:rsidR="00A9513A">
        <w:rPr>
          <w:sz w:val="28"/>
          <w:szCs w:val="28"/>
        </w:rPr>
        <w:t xml:space="preserve"> ділянки дороги визначає поліція.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голосування ставиться пропозиція: надати слово голові Президії Дрогобицької міської організації ветеранів України О.</w:t>
      </w:r>
      <w:proofErr w:type="spellStart"/>
      <w:r>
        <w:rPr>
          <w:sz w:val="28"/>
          <w:szCs w:val="28"/>
        </w:rPr>
        <w:t>Чугаєву</w:t>
      </w:r>
      <w:proofErr w:type="spellEnd"/>
      <w:r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21F9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Виступив О.</w:t>
      </w:r>
      <w:proofErr w:type="spellStart"/>
      <w:r>
        <w:rPr>
          <w:sz w:val="28"/>
          <w:szCs w:val="28"/>
        </w:rPr>
        <w:t>Чугаєв</w:t>
      </w:r>
      <w:proofErr w:type="spellEnd"/>
      <w:r>
        <w:rPr>
          <w:sz w:val="28"/>
          <w:szCs w:val="28"/>
        </w:rPr>
        <w:t xml:space="preserve"> – зачитав звернення 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 w:rsidRPr="00A96554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</w:t>
      </w:r>
      <w:r w:rsidR="00A96554">
        <w:rPr>
          <w:sz w:val="28"/>
          <w:szCs w:val="28"/>
        </w:rPr>
        <w:t>– коротко згадав  про депортацію українців та запропонував вшанувати хвилиною мовчання жертв насильницької депортації українців з етнічних територій.</w:t>
      </w:r>
    </w:p>
    <w:p w:rsidR="004716E8" w:rsidRDefault="004716E8" w:rsidP="004716E8">
      <w:pPr>
        <w:rPr>
          <w:sz w:val="28"/>
          <w:szCs w:val="28"/>
        </w:rPr>
      </w:pP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затвердження  порядку денного ХІІІ сесії Дрогобицької міської ради.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Р.Шагала </w:t>
      </w:r>
      <w:r>
        <w:rPr>
          <w:sz w:val="28"/>
          <w:szCs w:val="28"/>
        </w:rPr>
        <w:t xml:space="preserve">– запропонував включити до порядку денного питання </w:t>
      </w:r>
      <w:proofErr w:type="spellStart"/>
      <w:r>
        <w:rPr>
          <w:sz w:val="28"/>
          <w:szCs w:val="28"/>
        </w:rPr>
        <w:t>“</w:t>
      </w:r>
      <w:r>
        <w:rPr>
          <w:bCs/>
          <w:sz w:val="28"/>
          <w:szCs w:val="28"/>
        </w:rPr>
        <w:t>Про</w:t>
      </w:r>
      <w:proofErr w:type="spellEnd"/>
      <w:r>
        <w:rPr>
          <w:bCs/>
          <w:sz w:val="28"/>
          <w:szCs w:val="28"/>
        </w:rPr>
        <w:t xml:space="preserve"> надання дозволу на безоплатне прийняття об’єкта права державної власності у власність територіальної громади в особі Дрогобицької міської ради інженерної інфраструктури </w:t>
      </w:r>
      <w:proofErr w:type="spellStart"/>
      <w:r>
        <w:rPr>
          <w:bCs/>
          <w:sz w:val="28"/>
          <w:szCs w:val="28"/>
        </w:rPr>
        <w:t>водопровідно</w:t>
      </w:r>
      <w:proofErr w:type="spellEnd"/>
      <w:r>
        <w:rPr>
          <w:bCs/>
          <w:sz w:val="28"/>
          <w:szCs w:val="28"/>
        </w:rPr>
        <w:t xml:space="preserve"> – каналізаційного </w:t>
      </w:r>
      <w:proofErr w:type="spellStart"/>
      <w:r>
        <w:rPr>
          <w:bCs/>
          <w:sz w:val="28"/>
          <w:szCs w:val="28"/>
        </w:rPr>
        <w:t>господарства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- на голосування ставиться дана пропозиція.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Питання включено до порядку денного.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Р.Шагала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повернення субвенції отриманої для закупівлі спеціалізованої </w:t>
      </w:r>
      <w:proofErr w:type="spellStart"/>
      <w:r>
        <w:rPr>
          <w:sz w:val="28"/>
          <w:szCs w:val="28"/>
        </w:rPr>
        <w:t>комунальноїх</w:t>
      </w:r>
      <w:proofErr w:type="spellEnd"/>
      <w:r>
        <w:rPr>
          <w:sz w:val="28"/>
          <w:szCs w:val="28"/>
        </w:rPr>
        <w:t xml:space="preserve"> техніки для комунального підприємства </w:t>
      </w:r>
      <w:proofErr w:type="spellStart"/>
      <w:r>
        <w:rPr>
          <w:sz w:val="28"/>
          <w:szCs w:val="28"/>
        </w:rPr>
        <w:t>“Служба</w:t>
      </w:r>
      <w:proofErr w:type="spellEnd"/>
      <w:r>
        <w:rPr>
          <w:sz w:val="28"/>
          <w:szCs w:val="28"/>
        </w:rPr>
        <w:t xml:space="preserve"> муніципального </w:t>
      </w:r>
      <w:proofErr w:type="spellStart"/>
      <w:r>
        <w:rPr>
          <w:sz w:val="28"/>
          <w:szCs w:val="28"/>
        </w:rPr>
        <w:t>управління”</w:t>
      </w:r>
      <w:proofErr w:type="spellEnd"/>
      <w:r>
        <w:rPr>
          <w:sz w:val="28"/>
          <w:szCs w:val="28"/>
        </w:rPr>
        <w:t xml:space="preserve"> Дрогобицької міської ради та комунального підприємства </w:t>
      </w:r>
      <w:proofErr w:type="spellStart"/>
      <w:r>
        <w:rPr>
          <w:sz w:val="28"/>
          <w:szCs w:val="28"/>
        </w:rPr>
        <w:t>“Дрогобичтеплоенерго”</w:t>
      </w:r>
      <w:proofErr w:type="spellEnd"/>
      <w:r>
        <w:rPr>
          <w:sz w:val="28"/>
          <w:szCs w:val="28"/>
        </w:rPr>
        <w:t xml:space="preserve">  Дрогобицької міської ради на умовах фінансового лізингу на 2021 – 2026 роки до державного </w:t>
      </w:r>
      <w:proofErr w:type="spellStart"/>
      <w:r>
        <w:rPr>
          <w:sz w:val="28"/>
          <w:szCs w:val="28"/>
        </w:rPr>
        <w:t>бюджету.”</w:t>
      </w:r>
      <w:proofErr w:type="spellEnd"/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голосування ставиться дана пропозиція. 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Р.Шагала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розвитку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 Дрогобицької міської територіальної громади на 2021- 2025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 -</w:t>
      </w:r>
      <w:r>
        <w:rPr>
          <w:sz w:val="28"/>
          <w:szCs w:val="28"/>
        </w:rPr>
        <w:t xml:space="preserve"> На голосування ставиться дана пропозиція.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 до порядку денного.</w:t>
      </w:r>
    </w:p>
    <w:p w:rsidR="008A0BC8" w:rsidRDefault="008A0BC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звернення депутатів Дрогобицької міської ради до Голови Верховної Ради України та Прем’єр </w:t>
      </w:r>
      <w:proofErr w:type="spellStart"/>
      <w:r>
        <w:rPr>
          <w:sz w:val="28"/>
          <w:szCs w:val="28"/>
        </w:rPr>
        <w:t>–</w:t>
      </w:r>
      <w:r w:rsidR="00421F90">
        <w:rPr>
          <w:sz w:val="28"/>
          <w:szCs w:val="28"/>
        </w:rPr>
        <w:t>м</w:t>
      </w:r>
      <w:r>
        <w:rPr>
          <w:sz w:val="28"/>
          <w:szCs w:val="28"/>
        </w:rPr>
        <w:t>іністра</w:t>
      </w:r>
      <w:proofErr w:type="spellEnd"/>
      <w:r>
        <w:rPr>
          <w:sz w:val="28"/>
          <w:szCs w:val="28"/>
        </w:rPr>
        <w:t xml:space="preserve"> України щодо ситуації яка скла</w:t>
      </w:r>
      <w:r w:rsidR="008A0BC8">
        <w:rPr>
          <w:sz w:val="28"/>
          <w:szCs w:val="28"/>
        </w:rPr>
        <w:t>л</w:t>
      </w:r>
      <w:r>
        <w:rPr>
          <w:sz w:val="28"/>
          <w:szCs w:val="28"/>
        </w:rPr>
        <w:t xml:space="preserve">ася на ПАТ </w:t>
      </w:r>
      <w:proofErr w:type="spellStart"/>
      <w:r>
        <w:rPr>
          <w:sz w:val="28"/>
          <w:szCs w:val="28"/>
        </w:rPr>
        <w:t>“Стебницьке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гірничо</w:t>
      </w:r>
      <w:proofErr w:type="spellEnd"/>
      <w:r>
        <w:rPr>
          <w:sz w:val="28"/>
          <w:szCs w:val="28"/>
        </w:rPr>
        <w:t xml:space="preserve"> – хімічне підприємство </w:t>
      </w:r>
      <w:proofErr w:type="spellStart"/>
      <w:r>
        <w:rPr>
          <w:sz w:val="28"/>
          <w:szCs w:val="28"/>
        </w:rPr>
        <w:t>“Полімінерал”</w:t>
      </w:r>
      <w:proofErr w:type="spellEnd"/>
      <w:r>
        <w:rPr>
          <w:sz w:val="28"/>
          <w:szCs w:val="28"/>
        </w:rPr>
        <w:t>.</w:t>
      </w:r>
    </w:p>
    <w:p w:rsidR="008A0BC8" w:rsidRDefault="008A0BC8" w:rsidP="004716E8">
      <w:pPr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8A0BC8" w:rsidRDefault="008A0BC8" w:rsidP="004716E8">
      <w:pPr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8A0BC8" w:rsidRDefault="008A0BC8" w:rsidP="004716E8">
      <w:pPr>
        <w:rPr>
          <w:sz w:val="28"/>
          <w:szCs w:val="28"/>
        </w:rPr>
      </w:pPr>
    </w:p>
    <w:p w:rsidR="000E2ACA" w:rsidRDefault="000E2ACA" w:rsidP="004716E8">
      <w:pPr>
        <w:rPr>
          <w:sz w:val="28"/>
          <w:szCs w:val="28"/>
        </w:rPr>
      </w:pPr>
      <w:r w:rsidRPr="000E2ACA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голосування статися пропозиція депутатів: змінити черговість голосування.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0E2ACA" w:rsidRDefault="000E2ACA" w:rsidP="004716E8">
      <w:pPr>
        <w:rPr>
          <w:sz w:val="28"/>
          <w:szCs w:val="28"/>
        </w:rPr>
      </w:pPr>
    </w:p>
    <w:p w:rsidR="008A0BC8" w:rsidRDefault="008A0BC8" w:rsidP="004716E8">
      <w:pPr>
        <w:rPr>
          <w:sz w:val="28"/>
          <w:szCs w:val="28"/>
        </w:rPr>
      </w:pPr>
      <w:r w:rsidRPr="008A0BC8">
        <w:rPr>
          <w:b/>
          <w:sz w:val="28"/>
          <w:szCs w:val="28"/>
        </w:rPr>
        <w:t>М.Задорожний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встановлення пам’ятної </w:t>
      </w:r>
      <w:proofErr w:type="spellStart"/>
      <w:r>
        <w:rPr>
          <w:sz w:val="28"/>
          <w:szCs w:val="28"/>
        </w:rPr>
        <w:t>таблиці”</w:t>
      </w:r>
      <w:proofErr w:type="spellEnd"/>
      <w:r>
        <w:rPr>
          <w:sz w:val="28"/>
          <w:szCs w:val="28"/>
        </w:rPr>
        <w:t>.</w:t>
      </w:r>
    </w:p>
    <w:p w:rsidR="008A0BC8" w:rsidRDefault="008A0BC8" w:rsidP="004716E8">
      <w:pPr>
        <w:rPr>
          <w:sz w:val="28"/>
          <w:szCs w:val="28"/>
        </w:rPr>
      </w:pPr>
      <w:r w:rsidRPr="008A0BC8">
        <w:rPr>
          <w:b/>
          <w:sz w:val="28"/>
          <w:szCs w:val="28"/>
        </w:rPr>
        <w:lastRenderedPageBreak/>
        <w:t>О.Каракевич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E2ACA">
        <w:rPr>
          <w:sz w:val="28"/>
          <w:szCs w:val="28"/>
        </w:rPr>
        <w:t>7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E2ACA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8A0BC8" w:rsidRDefault="000E2ACA" w:rsidP="004716E8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0E2ACA" w:rsidRDefault="000E2ACA" w:rsidP="004716E8">
      <w:pPr>
        <w:rPr>
          <w:sz w:val="28"/>
          <w:szCs w:val="28"/>
        </w:rPr>
      </w:pPr>
    </w:p>
    <w:p w:rsidR="004716E8" w:rsidRDefault="000E2ACA" w:rsidP="004716E8">
      <w:pPr>
        <w:tabs>
          <w:tab w:val="left" w:pos="0"/>
        </w:tabs>
        <w:jc w:val="both"/>
        <w:rPr>
          <w:sz w:val="28"/>
          <w:szCs w:val="28"/>
        </w:rPr>
      </w:pPr>
      <w:r w:rsidRPr="000E2ACA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- </w:t>
      </w:r>
      <w:r w:rsidR="008A0BC8">
        <w:rPr>
          <w:sz w:val="28"/>
          <w:szCs w:val="28"/>
        </w:rPr>
        <w:t>Н</w:t>
      </w:r>
      <w:r w:rsidR="004716E8">
        <w:rPr>
          <w:sz w:val="28"/>
          <w:szCs w:val="28"/>
        </w:rPr>
        <w:t>а голосування ставиться прийняття рішення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E2ACA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E2ACA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0E2ACA">
        <w:rPr>
          <w:sz w:val="28"/>
          <w:szCs w:val="28"/>
        </w:rPr>
        <w:t>71</w:t>
      </w:r>
      <w:r>
        <w:rPr>
          <w:sz w:val="28"/>
          <w:szCs w:val="28"/>
        </w:rPr>
        <w:t xml:space="preserve"> (рішення № 5</w:t>
      </w:r>
      <w:r w:rsidR="000E2ACA">
        <w:rPr>
          <w:sz w:val="28"/>
          <w:szCs w:val="28"/>
        </w:rPr>
        <w:t>71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 xml:space="preserve">Про </w:t>
      </w:r>
      <w:r w:rsidR="000E2ACA">
        <w:rPr>
          <w:sz w:val="28"/>
          <w:szCs w:val="28"/>
        </w:rPr>
        <w:t xml:space="preserve">надання дозволу на безоплатне прийняття об’єктів права державної власності у власність територіальної громади в особі Дрогобицької міської ради інженерної інфраструктури </w:t>
      </w:r>
      <w:proofErr w:type="spellStart"/>
      <w:r w:rsidR="000E2ACA">
        <w:rPr>
          <w:sz w:val="28"/>
          <w:szCs w:val="28"/>
        </w:rPr>
        <w:t>водопровідно</w:t>
      </w:r>
      <w:proofErr w:type="spellEnd"/>
      <w:r w:rsidR="000E2ACA">
        <w:rPr>
          <w:sz w:val="28"/>
          <w:szCs w:val="28"/>
        </w:rPr>
        <w:t xml:space="preserve"> – каналізаційного господарства</w:t>
      </w:r>
      <w:r>
        <w:rPr>
          <w:sz w:val="28"/>
          <w:szCs w:val="28"/>
        </w:rPr>
        <w:t>.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E2ACA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E2ACA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0E2ACA">
        <w:rPr>
          <w:sz w:val="28"/>
          <w:szCs w:val="28"/>
        </w:rPr>
        <w:t>72</w:t>
      </w:r>
      <w:r>
        <w:rPr>
          <w:sz w:val="28"/>
          <w:szCs w:val="28"/>
        </w:rPr>
        <w:t xml:space="preserve"> (рішення № 5</w:t>
      </w:r>
      <w:r w:rsidR="000E2ACA">
        <w:rPr>
          <w:sz w:val="28"/>
          <w:szCs w:val="28"/>
        </w:rPr>
        <w:t xml:space="preserve">72 </w:t>
      </w:r>
      <w:r>
        <w:rPr>
          <w:sz w:val="28"/>
          <w:szCs w:val="28"/>
        </w:rPr>
        <w:t>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 xml:space="preserve">Про </w:t>
      </w:r>
      <w:r w:rsidR="00955ACA">
        <w:rPr>
          <w:sz w:val="28"/>
          <w:szCs w:val="28"/>
        </w:rPr>
        <w:t xml:space="preserve">повернення субвенції для закупівлі спеціалізованої комунальної техніки для комунального підприємства </w:t>
      </w:r>
      <w:proofErr w:type="spellStart"/>
      <w:r w:rsidR="00955ACA">
        <w:rPr>
          <w:sz w:val="28"/>
          <w:szCs w:val="28"/>
        </w:rPr>
        <w:t>“Служба</w:t>
      </w:r>
      <w:proofErr w:type="spellEnd"/>
      <w:r w:rsidR="00955ACA">
        <w:rPr>
          <w:sz w:val="28"/>
          <w:szCs w:val="28"/>
        </w:rPr>
        <w:t xml:space="preserve"> муніципального </w:t>
      </w:r>
      <w:proofErr w:type="spellStart"/>
      <w:r w:rsidR="00955ACA">
        <w:rPr>
          <w:sz w:val="28"/>
          <w:szCs w:val="28"/>
        </w:rPr>
        <w:t>управління”</w:t>
      </w:r>
      <w:proofErr w:type="spellEnd"/>
      <w:r w:rsidR="00955ACA">
        <w:rPr>
          <w:sz w:val="28"/>
          <w:szCs w:val="28"/>
        </w:rPr>
        <w:t xml:space="preserve"> Дрогобицької міської ради та Комунального підприємства </w:t>
      </w:r>
      <w:proofErr w:type="spellStart"/>
      <w:r w:rsidR="00955ACA">
        <w:rPr>
          <w:sz w:val="28"/>
          <w:szCs w:val="28"/>
        </w:rPr>
        <w:t>“Дрогобичтеплоенерго”</w:t>
      </w:r>
      <w:proofErr w:type="spellEnd"/>
      <w:r w:rsidR="00955ACA">
        <w:rPr>
          <w:sz w:val="28"/>
          <w:szCs w:val="28"/>
        </w:rPr>
        <w:t xml:space="preserve"> Дрогобицької міської ради  на умовах фінансового лізингу на 2021 – 2026 роки до державного бюджету</w:t>
      </w:r>
      <w:r>
        <w:rPr>
          <w:sz w:val="28"/>
          <w:szCs w:val="28"/>
        </w:rPr>
        <w:t>.</w:t>
      </w:r>
    </w:p>
    <w:p w:rsidR="004716E8" w:rsidRDefault="00955ACA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 w:rsidR="004716E8">
        <w:rPr>
          <w:b/>
          <w:sz w:val="28"/>
          <w:szCs w:val="28"/>
        </w:rPr>
        <w:t xml:space="preserve"> 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55ACA">
        <w:rPr>
          <w:sz w:val="28"/>
          <w:szCs w:val="28"/>
        </w:rPr>
        <w:t>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955ACA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955ACA">
        <w:rPr>
          <w:sz w:val="28"/>
          <w:szCs w:val="28"/>
        </w:rPr>
        <w:t>73</w:t>
      </w:r>
      <w:r>
        <w:rPr>
          <w:sz w:val="28"/>
          <w:szCs w:val="28"/>
        </w:rPr>
        <w:t xml:space="preserve"> (рішення № 5</w:t>
      </w:r>
      <w:r w:rsidR="00955ACA">
        <w:rPr>
          <w:sz w:val="28"/>
          <w:szCs w:val="28"/>
        </w:rPr>
        <w:t>73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 </w:t>
      </w:r>
      <w:r w:rsidR="00955ACA">
        <w:rPr>
          <w:sz w:val="28"/>
          <w:szCs w:val="28"/>
        </w:rPr>
        <w:t xml:space="preserve">Програми розвитку </w:t>
      </w:r>
      <w:proofErr w:type="spellStart"/>
      <w:r w:rsidR="00955ACA">
        <w:rPr>
          <w:sz w:val="28"/>
          <w:szCs w:val="28"/>
        </w:rPr>
        <w:t>житлово</w:t>
      </w:r>
      <w:proofErr w:type="spellEnd"/>
      <w:r w:rsidR="00955ACA">
        <w:rPr>
          <w:sz w:val="28"/>
          <w:szCs w:val="28"/>
        </w:rPr>
        <w:t xml:space="preserve"> – комунального господарства Дрогобицької міської територіальної громади на 2021 – 2025 роки.</w:t>
      </w:r>
    </w:p>
    <w:p w:rsidR="004716E8" w:rsidRDefault="00955AC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55ACA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955ACA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955ACA">
        <w:rPr>
          <w:sz w:val="28"/>
          <w:szCs w:val="28"/>
        </w:rPr>
        <w:t>74</w:t>
      </w:r>
      <w:r>
        <w:rPr>
          <w:sz w:val="28"/>
          <w:szCs w:val="28"/>
        </w:rPr>
        <w:t xml:space="preserve"> (рішення № 5</w:t>
      </w:r>
      <w:r w:rsidR="00955ACA">
        <w:rPr>
          <w:sz w:val="28"/>
          <w:szCs w:val="28"/>
        </w:rPr>
        <w:t>74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955ACA" w:rsidRDefault="00955ACA" w:rsidP="00955AC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</w:t>
      </w:r>
    </w:p>
    <w:p w:rsidR="00955ACA" w:rsidRDefault="00955ACA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Т.</w:t>
      </w:r>
      <w:proofErr w:type="spellStart"/>
      <w:r>
        <w:rPr>
          <w:sz w:val="28"/>
          <w:szCs w:val="28"/>
        </w:rPr>
        <w:t>Василиків</w:t>
      </w:r>
      <w:proofErr w:type="spellEnd"/>
      <w:r>
        <w:rPr>
          <w:sz w:val="28"/>
          <w:szCs w:val="28"/>
        </w:rPr>
        <w:t xml:space="preserve"> – заступник начальника, начальник бюджетного відділу фіна</w:t>
      </w:r>
      <w:r w:rsidR="004F675D">
        <w:rPr>
          <w:sz w:val="28"/>
          <w:szCs w:val="28"/>
        </w:rPr>
        <w:t>н</w:t>
      </w:r>
      <w:r>
        <w:rPr>
          <w:sz w:val="28"/>
          <w:szCs w:val="28"/>
        </w:rPr>
        <w:t>сового управління.</w:t>
      </w:r>
    </w:p>
    <w:p w:rsidR="00955ACA" w:rsidRPr="00955ACA" w:rsidRDefault="00955ACA" w:rsidP="00955ACA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 xml:space="preserve">Про </w:t>
      </w:r>
      <w:r w:rsidR="00955ACA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4F675D">
        <w:rPr>
          <w:sz w:val="28"/>
          <w:szCs w:val="28"/>
        </w:rPr>
        <w:t>.</w:t>
      </w:r>
    </w:p>
    <w:p w:rsidR="004F675D" w:rsidRDefault="004F675D" w:rsidP="00955ACA">
      <w:pPr>
        <w:tabs>
          <w:tab w:val="left" w:pos="0"/>
        </w:tabs>
        <w:jc w:val="both"/>
        <w:rPr>
          <w:sz w:val="28"/>
          <w:szCs w:val="28"/>
        </w:rPr>
      </w:pPr>
      <w:r w:rsidRPr="004F675D">
        <w:rPr>
          <w:b/>
          <w:sz w:val="28"/>
          <w:szCs w:val="28"/>
        </w:rPr>
        <w:t>В.Х</w:t>
      </w:r>
      <w:r>
        <w:rPr>
          <w:b/>
          <w:sz w:val="28"/>
          <w:szCs w:val="28"/>
        </w:rPr>
        <w:t>а</w:t>
      </w:r>
      <w:r w:rsidRPr="004F675D">
        <w:rPr>
          <w:b/>
          <w:sz w:val="28"/>
          <w:szCs w:val="28"/>
        </w:rPr>
        <w:t>нас</w:t>
      </w:r>
      <w:r>
        <w:rPr>
          <w:sz w:val="28"/>
          <w:szCs w:val="28"/>
        </w:rPr>
        <w:t xml:space="preserve"> – н</w:t>
      </w:r>
      <w:r w:rsidR="00421F90">
        <w:rPr>
          <w:sz w:val="28"/>
          <w:szCs w:val="28"/>
        </w:rPr>
        <w:t>е</w:t>
      </w:r>
      <w:r>
        <w:rPr>
          <w:sz w:val="28"/>
          <w:szCs w:val="28"/>
        </w:rPr>
        <w:t xml:space="preserve"> включено 20 тис. грн., які мали бути перераховані в управління культури.</w:t>
      </w:r>
    </w:p>
    <w:p w:rsidR="004F675D" w:rsidRDefault="004F675D" w:rsidP="00955ACA">
      <w:pPr>
        <w:tabs>
          <w:tab w:val="left" w:pos="0"/>
        </w:tabs>
        <w:jc w:val="both"/>
        <w:rPr>
          <w:sz w:val="28"/>
          <w:szCs w:val="28"/>
        </w:rPr>
      </w:pPr>
      <w:r w:rsidRPr="004F675D">
        <w:rPr>
          <w:b/>
          <w:sz w:val="28"/>
          <w:szCs w:val="28"/>
        </w:rPr>
        <w:t>Т.</w:t>
      </w:r>
      <w:proofErr w:type="spellStart"/>
      <w:r w:rsidRPr="004F675D">
        <w:rPr>
          <w:b/>
          <w:sz w:val="28"/>
          <w:szCs w:val="28"/>
        </w:rPr>
        <w:t>Василиків</w:t>
      </w:r>
      <w:proofErr w:type="spellEnd"/>
      <w:r>
        <w:rPr>
          <w:sz w:val="28"/>
          <w:szCs w:val="28"/>
        </w:rPr>
        <w:t xml:space="preserve"> -  дане питання до кінця не з’ясовано.</w:t>
      </w:r>
    </w:p>
    <w:p w:rsidR="004716E8" w:rsidRDefault="004F675D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F675D"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4F675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4F675D">
        <w:rPr>
          <w:sz w:val="28"/>
          <w:szCs w:val="28"/>
        </w:rPr>
        <w:t>75</w:t>
      </w:r>
      <w:r>
        <w:rPr>
          <w:sz w:val="28"/>
          <w:szCs w:val="28"/>
        </w:rPr>
        <w:t xml:space="preserve"> (рішення № 5</w:t>
      </w:r>
      <w:r w:rsidR="004F675D">
        <w:rPr>
          <w:sz w:val="28"/>
          <w:szCs w:val="28"/>
        </w:rPr>
        <w:t>75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Про </w:t>
      </w:r>
      <w:r w:rsidR="004F675D">
        <w:rPr>
          <w:sz w:val="28"/>
          <w:szCs w:val="28"/>
        </w:rPr>
        <w:t>Прогноз бюджету Дрогобицької міської територіальної громади на 2022 – 2024 роки</w:t>
      </w:r>
      <w:r>
        <w:rPr>
          <w:sz w:val="28"/>
          <w:szCs w:val="28"/>
        </w:rPr>
        <w:t>.</w:t>
      </w:r>
    </w:p>
    <w:p w:rsidR="004716E8" w:rsidRDefault="0057481F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 xml:space="preserve">на голосування ставиться прийняття рішення за основу </w:t>
      </w:r>
      <w:r w:rsidR="004F675D">
        <w:rPr>
          <w:sz w:val="28"/>
          <w:szCs w:val="28"/>
        </w:rPr>
        <w:t>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F675D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4F675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4F675D">
        <w:rPr>
          <w:sz w:val="28"/>
          <w:szCs w:val="28"/>
        </w:rPr>
        <w:t>76</w:t>
      </w:r>
      <w:r>
        <w:rPr>
          <w:sz w:val="28"/>
          <w:szCs w:val="28"/>
        </w:rPr>
        <w:t xml:space="preserve"> (рішення № 5</w:t>
      </w:r>
      <w:r w:rsidR="004F675D">
        <w:rPr>
          <w:sz w:val="28"/>
          <w:szCs w:val="28"/>
        </w:rPr>
        <w:t>76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7481F" w:rsidRPr="0057481F" w:rsidRDefault="0057481F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Р.Курчик – заступник голово постійної комісії ради.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 xml:space="preserve">Про </w:t>
      </w:r>
      <w:r w:rsidR="0057481F">
        <w:rPr>
          <w:sz w:val="28"/>
          <w:szCs w:val="28"/>
        </w:rPr>
        <w:t xml:space="preserve">внесення змін до рішення сесії від 22.01.2021 року № 66 </w:t>
      </w:r>
      <w:proofErr w:type="spellStart"/>
      <w:r w:rsidR="0057481F">
        <w:rPr>
          <w:sz w:val="28"/>
          <w:szCs w:val="28"/>
        </w:rPr>
        <w:t>“Про</w:t>
      </w:r>
      <w:proofErr w:type="spellEnd"/>
      <w:r w:rsidR="0057481F">
        <w:rPr>
          <w:sz w:val="28"/>
          <w:szCs w:val="28"/>
        </w:rPr>
        <w:t xml:space="preserve"> затвердження Програми відзначення державних, професійних та місцевих свят, ювілейних дат, заохочення за заслуги перед містом Дрогобичем на 2021 </w:t>
      </w:r>
      <w:proofErr w:type="spellStart"/>
      <w:r w:rsidR="0057481F"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4716E8" w:rsidRDefault="0057481F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57481F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57481F">
        <w:rPr>
          <w:sz w:val="28"/>
          <w:szCs w:val="28"/>
        </w:rPr>
        <w:t>77</w:t>
      </w:r>
      <w:r>
        <w:rPr>
          <w:sz w:val="28"/>
          <w:szCs w:val="28"/>
        </w:rPr>
        <w:t xml:space="preserve"> (рішення № 5</w:t>
      </w:r>
      <w:r w:rsidR="0057481F">
        <w:rPr>
          <w:sz w:val="28"/>
          <w:szCs w:val="28"/>
        </w:rPr>
        <w:t>77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СЛУХАЛИ: </w:t>
      </w:r>
      <w:r>
        <w:rPr>
          <w:sz w:val="28"/>
          <w:szCs w:val="28"/>
        </w:rPr>
        <w:t xml:space="preserve">Про </w:t>
      </w:r>
      <w:r w:rsidR="0057481F">
        <w:rPr>
          <w:sz w:val="28"/>
          <w:szCs w:val="28"/>
        </w:rPr>
        <w:t xml:space="preserve">внесення змін до рішення сесії від 22.01.2021 року № 67 </w:t>
      </w:r>
      <w:proofErr w:type="spellStart"/>
      <w:r w:rsidR="0057481F">
        <w:rPr>
          <w:sz w:val="28"/>
          <w:szCs w:val="28"/>
        </w:rPr>
        <w:t>“Про</w:t>
      </w:r>
      <w:proofErr w:type="spellEnd"/>
      <w:r w:rsidR="0057481F">
        <w:rPr>
          <w:sz w:val="28"/>
          <w:szCs w:val="28"/>
        </w:rPr>
        <w:t xml:space="preserve"> затвердження Програми з міжнародного і транскордонного співробітництва та європейської інтеграції міста Дрогобича на 2021 </w:t>
      </w:r>
      <w:proofErr w:type="spellStart"/>
      <w:r w:rsidR="0057481F"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 xml:space="preserve">на голосування ставиться прийняття рішення за основу </w:t>
      </w:r>
      <w:r w:rsidR="0057481F">
        <w:rPr>
          <w:sz w:val="28"/>
          <w:szCs w:val="28"/>
        </w:rPr>
        <w:t>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7481F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57481F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57481F">
        <w:rPr>
          <w:sz w:val="28"/>
          <w:szCs w:val="28"/>
        </w:rPr>
        <w:t>78</w:t>
      </w:r>
      <w:r>
        <w:rPr>
          <w:sz w:val="28"/>
          <w:szCs w:val="28"/>
        </w:rPr>
        <w:t xml:space="preserve"> (рішення № 5</w:t>
      </w:r>
      <w:r w:rsidR="0057481F">
        <w:rPr>
          <w:sz w:val="28"/>
          <w:szCs w:val="28"/>
        </w:rPr>
        <w:t>78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sz w:val="28"/>
          <w:szCs w:val="28"/>
        </w:rPr>
        <w:t xml:space="preserve">Про затвердження </w:t>
      </w:r>
      <w:r w:rsidR="0057481F">
        <w:rPr>
          <w:sz w:val="28"/>
          <w:szCs w:val="28"/>
        </w:rPr>
        <w:t xml:space="preserve">програми </w:t>
      </w:r>
      <w:proofErr w:type="spellStart"/>
      <w:r w:rsidR="0057481F">
        <w:rPr>
          <w:sz w:val="28"/>
          <w:szCs w:val="28"/>
        </w:rPr>
        <w:t>“Забезпечення</w:t>
      </w:r>
      <w:proofErr w:type="spellEnd"/>
      <w:r w:rsidR="0057481F">
        <w:rPr>
          <w:sz w:val="28"/>
          <w:szCs w:val="28"/>
        </w:rPr>
        <w:t xml:space="preserve"> надійного та безперебійного функціонування підприємства, з метою висвітлення інформації щодо життєдіяльності Дрогобицької міської територіальної громади </w:t>
      </w:r>
      <w:r w:rsidR="00A20F95">
        <w:rPr>
          <w:sz w:val="28"/>
          <w:szCs w:val="28"/>
        </w:rPr>
        <w:t xml:space="preserve">комунальним підприємством </w:t>
      </w:r>
      <w:proofErr w:type="spellStart"/>
      <w:r w:rsidR="00A20F95">
        <w:rPr>
          <w:sz w:val="28"/>
          <w:szCs w:val="28"/>
        </w:rPr>
        <w:t>“Дрогобицьке</w:t>
      </w:r>
      <w:proofErr w:type="spellEnd"/>
      <w:r w:rsidR="00A20F95">
        <w:rPr>
          <w:sz w:val="28"/>
          <w:szCs w:val="28"/>
        </w:rPr>
        <w:t xml:space="preserve"> регіональне радіомовлення  </w:t>
      </w:r>
      <w:proofErr w:type="spellStart"/>
      <w:r w:rsidR="00A20F95">
        <w:rPr>
          <w:sz w:val="28"/>
          <w:szCs w:val="28"/>
        </w:rPr>
        <w:t>“Франкова</w:t>
      </w:r>
      <w:proofErr w:type="spellEnd"/>
      <w:r w:rsidR="00A20F95">
        <w:rPr>
          <w:sz w:val="28"/>
          <w:szCs w:val="28"/>
        </w:rPr>
        <w:t xml:space="preserve"> </w:t>
      </w:r>
      <w:proofErr w:type="spellStart"/>
      <w:r w:rsidR="00A20F95">
        <w:rPr>
          <w:sz w:val="28"/>
          <w:szCs w:val="28"/>
        </w:rPr>
        <w:t>земля”</w:t>
      </w:r>
      <w:proofErr w:type="spellEnd"/>
      <w:r w:rsidR="00A20F95">
        <w:rPr>
          <w:sz w:val="28"/>
          <w:szCs w:val="28"/>
        </w:rPr>
        <w:t xml:space="preserve"> на 2021 </w:t>
      </w:r>
      <w:proofErr w:type="spellStart"/>
      <w:r w:rsidR="00A20F95"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20F95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20F95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20F95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20F95">
        <w:rPr>
          <w:sz w:val="28"/>
          <w:szCs w:val="28"/>
        </w:rPr>
        <w:t>79</w:t>
      </w:r>
      <w:r>
        <w:rPr>
          <w:sz w:val="28"/>
          <w:szCs w:val="28"/>
        </w:rPr>
        <w:t xml:space="preserve"> (рішення № 5</w:t>
      </w:r>
      <w:r w:rsidR="00A20F95">
        <w:rPr>
          <w:sz w:val="28"/>
          <w:szCs w:val="28"/>
        </w:rPr>
        <w:t>79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sz w:val="28"/>
          <w:szCs w:val="28"/>
        </w:rPr>
        <w:t xml:space="preserve">Про </w:t>
      </w:r>
      <w:r w:rsidR="00A20F95">
        <w:rPr>
          <w:sz w:val="28"/>
          <w:szCs w:val="28"/>
        </w:rPr>
        <w:t xml:space="preserve">створення комунального підприємства </w:t>
      </w:r>
      <w:proofErr w:type="spellStart"/>
      <w:r w:rsidR="00A20F95">
        <w:rPr>
          <w:sz w:val="28"/>
          <w:szCs w:val="28"/>
        </w:rPr>
        <w:t>“Фермерське</w:t>
      </w:r>
      <w:proofErr w:type="spellEnd"/>
      <w:r w:rsidR="00A20F95">
        <w:rPr>
          <w:sz w:val="28"/>
          <w:szCs w:val="28"/>
        </w:rPr>
        <w:t xml:space="preserve"> господарство </w:t>
      </w:r>
      <w:proofErr w:type="spellStart"/>
      <w:r w:rsidR="00A20F95">
        <w:rPr>
          <w:sz w:val="28"/>
          <w:szCs w:val="28"/>
        </w:rPr>
        <w:t>Тарком”</w:t>
      </w:r>
      <w:proofErr w:type="spellEnd"/>
      <w:r w:rsidR="00E61C5A">
        <w:rPr>
          <w:sz w:val="28"/>
          <w:szCs w:val="28"/>
        </w:rPr>
        <w:t xml:space="preserve"> Дрогобицької міської ради</w:t>
      </w:r>
      <w:r>
        <w:rPr>
          <w:sz w:val="28"/>
          <w:szCs w:val="28"/>
        </w:rPr>
        <w:t>.</w:t>
      </w:r>
    </w:p>
    <w:p w:rsidR="00E61C5A" w:rsidRDefault="00E61C5A" w:rsidP="004716E8">
      <w:pPr>
        <w:tabs>
          <w:tab w:val="left" w:pos="0"/>
        </w:tabs>
        <w:jc w:val="both"/>
        <w:rPr>
          <w:sz w:val="28"/>
          <w:szCs w:val="28"/>
        </w:rPr>
      </w:pPr>
      <w:r w:rsidRPr="00E61C5A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М.Рупняк – головний спеціаліст відділу економічних ресурсів та АПК управління інвестицій та економічного розвитку.</w:t>
      </w:r>
    </w:p>
    <w:p w:rsidR="00E61C5A" w:rsidRPr="00E61C5A" w:rsidRDefault="00E61C5A" w:rsidP="004716E8">
      <w:pPr>
        <w:tabs>
          <w:tab w:val="left" w:pos="0"/>
        </w:tabs>
        <w:jc w:val="both"/>
        <w:rPr>
          <w:b/>
          <w:sz w:val="28"/>
          <w:szCs w:val="28"/>
        </w:rPr>
      </w:pPr>
      <w:r w:rsidRPr="00E61C5A">
        <w:rPr>
          <w:b/>
          <w:sz w:val="28"/>
          <w:szCs w:val="28"/>
        </w:rPr>
        <w:t>Поставили питання:</w:t>
      </w:r>
    </w:p>
    <w:p w:rsidR="00E61C5A" w:rsidRDefault="00E61C5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Ю.Кушлик</w:t>
      </w:r>
    </w:p>
    <w:p w:rsidR="00E61C5A" w:rsidRDefault="00E61C5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</w:t>
      </w:r>
    </w:p>
    <w:p w:rsidR="00E61C5A" w:rsidRDefault="00E61C5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E61C5A" w:rsidRDefault="00E61C5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Р.Курчик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61C5A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61C5A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61C5A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E61C5A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E61C5A">
        <w:rPr>
          <w:sz w:val="28"/>
          <w:szCs w:val="28"/>
        </w:rPr>
        <w:t>80</w:t>
      </w:r>
      <w:r>
        <w:rPr>
          <w:sz w:val="28"/>
          <w:szCs w:val="28"/>
        </w:rPr>
        <w:t xml:space="preserve"> (рішення № 5</w:t>
      </w:r>
      <w:r w:rsidR="00E61C5A">
        <w:rPr>
          <w:sz w:val="28"/>
          <w:szCs w:val="28"/>
        </w:rPr>
        <w:t>80</w:t>
      </w:r>
      <w:r>
        <w:rPr>
          <w:sz w:val="28"/>
          <w:szCs w:val="28"/>
        </w:rPr>
        <w:t xml:space="preserve"> додається)</w:t>
      </w:r>
    </w:p>
    <w:p w:rsidR="00E61C5A" w:rsidRDefault="00E61C5A" w:rsidP="00E61C5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>
        <w:rPr>
          <w:sz w:val="28"/>
          <w:szCs w:val="28"/>
        </w:rPr>
        <w:t xml:space="preserve">Про внесення змін до рішення Дрогобицької міської ради № 1211 від 20.12.2013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ліквідацію Міського центру фізичного здоров’я населення </w:t>
      </w:r>
      <w:proofErr w:type="spellStart"/>
      <w:r>
        <w:rPr>
          <w:sz w:val="28"/>
          <w:szCs w:val="28"/>
        </w:rPr>
        <w:t>“Спорт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всіх”</w:t>
      </w:r>
      <w:proofErr w:type="spellEnd"/>
      <w:r>
        <w:rPr>
          <w:sz w:val="28"/>
          <w:szCs w:val="28"/>
        </w:rPr>
        <w:t>.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 w:rsidRPr="00E61C5A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 ради .</w:t>
      </w:r>
    </w:p>
    <w:p w:rsidR="00E61C5A" w:rsidRDefault="00492698" w:rsidP="00E61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</w:t>
      </w:r>
      <w:r w:rsidR="00E61C5A">
        <w:rPr>
          <w:b/>
          <w:sz w:val="28"/>
          <w:szCs w:val="28"/>
        </w:rPr>
        <w:t xml:space="preserve">– </w:t>
      </w:r>
      <w:r w:rsidR="00E61C5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E61C5A" w:rsidRDefault="00E61C5A" w:rsidP="00E61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581 (рішення № 581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E61C5A" w:rsidRDefault="00E61C5A" w:rsidP="00E6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правового характеру.</w:t>
      </w:r>
    </w:p>
    <w:p w:rsidR="00E61C5A" w:rsidRDefault="00E61C5A" w:rsidP="00E61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E61C5A">
        <w:rPr>
          <w:sz w:val="28"/>
          <w:szCs w:val="28"/>
        </w:rPr>
        <w:t xml:space="preserve">В.Дзерин </w:t>
      </w:r>
      <w:r>
        <w:rPr>
          <w:sz w:val="28"/>
          <w:szCs w:val="28"/>
        </w:rPr>
        <w:t>–</w:t>
      </w:r>
      <w:r w:rsidRPr="00E61C5A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постійної комісії ради.</w:t>
      </w:r>
    </w:p>
    <w:p w:rsidR="00E61C5A" w:rsidRPr="00E61C5A" w:rsidRDefault="00E61C5A" w:rsidP="00E61C5A">
      <w:pPr>
        <w:jc w:val="both"/>
        <w:rPr>
          <w:sz w:val="28"/>
          <w:szCs w:val="28"/>
        </w:rPr>
      </w:pPr>
    </w:p>
    <w:p w:rsidR="004716E8" w:rsidRDefault="004716E8" w:rsidP="0049269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sz w:val="28"/>
          <w:szCs w:val="28"/>
        </w:rPr>
        <w:t xml:space="preserve">Про </w:t>
      </w:r>
      <w:r w:rsidR="00492698">
        <w:rPr>
          <w:sz w:val="28"/>
          <w:szCs w:val="28"/>
        </w:rPr>
        <w:t xml:space="preserve">внесення змін до рішення Дрогобицької міської ради </w:t>
      </w:r>
      <w:proofErr w:type="spellStart"/>
      <w:r w:rsidR="00492698">
        <w:rPr>
          <w:sz w:val="28"/>
          <w:szCs w:val="28"/>
        </w:rPr>
        <w:t>“Про</w:t>
      </w:r>
      <w:proofErr w:type="spellEnd"/>
      <w:r w:rsidR="00492698">
        <w:rPr>
          <w:sz w:val="28"/>
          <w:szCs w:val="28"/>
        </w:rPr>
        <w:t xml:space="preserve"> затвердження Плану діяльності  з підготовки проектів  регуляторних актів на 2021 </w:t>
      </w:r>
      <w:proofErr w:type="spellStart"/>
      <w:r w:rsidR="00492698">
        <w:rPr>
          <w:sz w:val="28"/>
          <w:szCs w:val="28"/>
        </w:rPr>
        <w:t>роки”</w:t>
      </w:r>
      <w:proofErr w:type="spellEnd"/>
      <w:r w:rsidR="00492698">
        <w:rPr>
          <w:sz w:val="28"/>
          <w:szCs w:val="28"/>
        </w:rPr>
        <w:t xml:space="preserve"> № 13 від 10.12.2020 р.</w:t>
      </w:r>
    </w:p>
    <w:p w:rsidR="00492698" w:rsidRPr="00492698" w:rsidRDefault="0049269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Pr="00492698"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92698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49269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92698" w:rsidRDefault="00492698" w:rsidP="00492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582 (рішення № 582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sz w:val="28"/>
          <w:szCs w:val="28"/>
        </w:rPr>
        <w:t xml:space="preserve">Про затвердження </w:t>
      </w:r>
      <w:r w:rsidR="00492698">
        <w:rPr>
          <w:sz w:val="28"/>
          <w:szCs w:val="28"/>
        </w:rPr>
        <w:t xml:space="preserve">внесення змін до рішення Дрогобицької міської ради від 22.01.2021 № 57 </w:t>
      </w:r>
      <w:proofErr w:type="spellStart"/>
      <w:r w:rsidR="00492698">
        <w:rPr>
          <w:sz w:val="28"/>
          <w:szCs w:val="28"/>
        </w:rPr>
        <w:t>“Про</w:t>
      </w:r>
      <w:proofErr w:type="spellEnd"/>
      <w:r w:rsidR="00492698">
        <w:rPr>
          <w:sz w:val="28"/>
          <w:szCs w:val="28"/>
        </w:rPr>
        <w:t xml:space="preserve"> затвердження Положення про постійні комісії Дрогобицької міської </w:t>
      </w:r>
      <w:proofErr w:type="spellStart"/>
      <w:r w:rsidR="00492698"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49269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492698">
        <w:rPr>
          <w:sz w:val="28"/>
          <w:szCs w:val="28"/>
        </w:rPr>
        <w:t>83</w:t>
      </w:r>
      <w:r>
        <w:rPr>
          <w:sz w:val="28"/>
          <w:szCs w:val="28"/>
        </w:rPr>
        <w:t xml:space="preserve"> (рішення № 5</w:t>
      </w:r>
      <w:r w:rsidR="00492698">
        <w:rPr>
          <w:sz w:val="28"/>
          <w:szCs w:val="28"/>
        </w:rPr>
        <w:t>83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  <w:szCs w:val="28"/>
        </w:rPr>
        <w:t xml:space="preserve">Про </w:t>
      </w:r>
      <w:r w:rsidR="00492698">
        <w:rPr>
          <w:sz w:val="28"/>
          <w:szCs w:val="28"/>
        </w:rPr>
        <w:t xml:space="preserve">надання дозволу </w:t>
      </w:r>
      <w:proofErr w:type="spellStart"/>
      <w:r w:rsidR="00492698">
        <w:rPr>
          <w:sz w:val="28"/>
          <w:szCs w:val="28"/>
        </w:rPr>
        <w:t>КП</w:t>
      </w:r>
      <w:proofErr w:type="spellEnd"/>
      <w:r w:rsidR="00492698">
        <w:rPr>
          <w:sz w:val="28"/>
          <w:szCs w:val="28"/>
        </w:rPr>
        <w:t xml:space="preserve"> </w:t>
      </w:r>
      <w:proofErr w:type="spellStart"/>
      <w:r w:rsidR="00492698">
        <w:rPr>
          <w:sz w:val="28"/>
          <w:szCs w:val="28"/>
        </w:rPr>
        <w:t>“Дрогобичтеплоенерго”</w:t>
      </w:r>
      <w:proofErr w:type="spellEnd"/>
      <w:r w:rsidR="00492698">
        <w:rPr>
          <w:sz w:val="28"/>
          <w:szCs w:val="28"/>
        </w:rPr>
        <w:t xml:space="preserve"> ДМР на укладання договорів на постачання природного газу та переведення боргу </w:t>
      </w:r>
      <w:proofErr w:type="spellStart"/>
      <w:r w:rsidR="00492698">
        <w:rPr>
          <w:sz w:val="28"/>
          <w:szCs w:val="28"/>
        </w:rPr>
        <w:t>КП</w:t>
      </w:r>
      <w:proofErr w:type="spellEnd"/>
      <w:r w:rsidR="00492698">
        <w:rPr>
          <w:sz w:val="28"/>
          <w:szCs w:val="28"/>
        </w:rPr>
        <w:t xml:space="preserve"> </w:t>
      </w:r>
      <w:proofErr w:type="spellStart"/>
      <w:r w:rsidR="00492698">
        <w:rPr>
          <w:sz w:val="28"/>
          <w:szCs w:val="28"/>
        </w:rPr>
        <w:t>“Стебниктеплоенерго”</w:t>
      </w:r>
      <w:proofErr w:type="spellEnd"/>
      <w:r w:rsidR="00492698">
        <w:rPr>
          <w:sz w:val="28"/>
          <w:szCs w:val="28"/>
        </w:rPr>
        <w:t xml:space="preserve"> ДМР перед НАК </w:t>
      </w:r>
      <w:proofErr w:type="spellStart"/>
      <w:r w:rsidR="00492698">
        <w:rPr>
          <w:sz w:val="28"/>
          <w:szCs w:val="28"/>
        </w:rPr>
        <w:t>“Нафтогаз</w:t>
      </w:r>
      <w:proofErr w:type="spellEnd"/>
      <w:r w:rsidR="00492698">
        <w:rPr>
          <w:sz w:val="28"/>
          <w:szCs w:val="28"/>
        </w:rPr>
        <w:t xml:space="preserve"> </w:t>
      </w:r>
      <w:proofErr w:type="spellStart"/>
      <w:r w:rsidR="00492698">
        <w:rPr>
          <w:sz w:val="28"/>
          <w:szCs w:val="28"/>
        </w:rPr>
        <w:t>Україна”</w:t>
      </w:r>
      <w:proofErr w:type="spellEnd"/>
      <w:r w:rsidR="00492698">
        <w:rPr>
          <w:sz w:val="28"/>
          <w:szCs w:val="28"/>
        </w:rPr>
        <w:t xml:space="preserve"> та АТ </w:t>
      </w:r>
      <w:proofErr w:type="spellStart"/>
      <w:r w:rsidR="00492698">
        <w:rPr>
          <w:sz w:val="28"/>
          <w:szCs w:val="28"/>
        </w:rPr>
        <w:t>“Львівгаз</w:t>
      </w:r>
      <w:proofErr w:type="spellEnd"/>
      <w:r w:rsidR="00492698">
        <w:rPr>
          <w:sz w:val="28"/>
          <w:szCs w:val="28"/>
        </w:rPr>
        <w:t xml:space="preserve"> на </w:t>
      </w:r>
      <w:proofErr w:type="spellStart"/>
      <w:r w:rsidR="00492698">
        <w:rPr>
          <w:sz w:val="28"/>
          <w:szCs w:val="28"/>
        </w:rPr>
        <w:t>КП</w:t>
      </w:r>
      <w:proofErr w:type="spellEnd"/>
      <w:r w:rsidR="00492698">
        <w:rPr>
          <w:sz w:val="28"/>
          <w:szCs w:val="28"/>
        </w:rPr>
        <w:t xml:space="preserve"> </w:t>
      </w:r>
      <w:proofErr w:type="spellStart"/>
      <w:r w:rsidR="00492698">
        <w:rPr>
          <w:sz w:val="28"/>
          <w:szCs w:val="28"/>
        </w:rPr>
        <w:t>“Дрогобичтеплоенерго”</w:t>
      </w:r>
      <w:proofErr w:type="spellEnd"/>
      <w:r w:rsidR="00492698">
        <w:rPr>
          <w:sz w:val="28"/>
          <w:szCs w:val="28"/>
        </w:rPr>
        <w:t xml:space="preserve"> ДМР</w:t>
      </w:r>
      <w:r>
        <w:rPr>
          <w:sz w:val="28"/>
          <w:szCs w:val="28"/>
        </w:rPr>
        <w:t>.</w:t>
      </w:r>
    </w:p>
    <w:p w:rsidR="00492698" w:rsidRDefault="00492698" w:rsidP="004716E8">
      <w:pPr>
        <w:tabs>
          <w:tab w:val="left" w:pos="0"/>
        </w:tabs>
        <w:jc w:val="both"/>
        <w:rPr>
          <w:sz w:val="28"/>
          <w:szCs w:val="28"/>
        </w:rPr>
      </w:pPr>
      <w:r w:rsidRPr="0049269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“Дрогобичтеплоенерго”</w:t>
      </w:r>
      <w:proofErr w:type="spellEnd"/>
      <w:r>
        <w:rPr>
          <w:sz w:val="28"/>
          <w:szCs w:val="28"/>
        </w:rPr>
        <w:t xml:space="preserve"> ДМР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506AB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E506A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E506AB">
        <w:rPr>
          <w:sz w:val="28"/>
          <w:szCs w:val="28"/>
        </w:rPr>
        <w:t>84</w:t>
      </w:r>
      <w:r>
        <w:rPr>
          <w:sz w:val="28"/>
          <w:szCs w:val="28"/>
        </w:rPr>
        <w:t xml:space="preserve"> (рішення № 5</w:t>
      </w:r>
      <w:r w:rsidR="00E506AB">
        <w:rPr>
          <w:sz w:val="28"/>
          <w:szCs w:val="28"/>
        </w:rPr>
        <w:t>84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 xml:space="preserve">Про </w:t>
      </w:r>
      <w:r w:rsidR="00E506AB">
        <w:rPr>
          <w:sz w:val="28"/>
          <w:szCs w:val="28"/>
        </w:rPr>
        <w:t xml:space="preserve">надання дозволу </w:t>
      </w:r>
      <w:proofErr w:type="spellStart"/>
      <w:r w:rsidR="00E506AB">
        <w:rPr>
          <w:sz w:val="28"/>
          <w:szCs w:val="28"/>
        </w:rPr>
        <w:t>КП</w:t>
      </w:r>
      <w:proofErr w:type="spellEnd"/>
      <w:r w:rsidR="00E506AB">
        <w:rPr>
          <w:sz w:val="28"/>
          <w:szCs w:val="28"/>
        </w:rPr>
        <w:t xml:space="preserve"> </w:t>
      </w:r>
      <w:proofErr w:type="spellStart"/>
      <w:r w:rsidR="00E506AB">
        <w:rPr>
          <w:sz w:val="28"/>
          <w:szCs w:val="28"/>
        </w:rPr>
        <w:t>“Стебниктеплоенерго”</w:t>
      </w:r>
      <w:proofErr w:type="spellEnd"/>
      <w:r w:rsidR="00E506AB">
        <w:rPr>
          <w:sz w:val="28"/>
          <w:szCs w:val="28"/>
        </w:rPr>
        <w:t xml:space="preserve"> ДМР</w:t>
      </w:r>
      <w:r w:rsidR="00E506AB" w:rsidRPr="00E506AB">
        <w:rPr>
          <w:sz w:val="28"/>
          <w:szCs w:val="28"/>
        </w:rPr>
        <w:t xml:space="preserve"> </w:t>
      </w:r>
      <w:r w:rsidR="00E506AB">
        <w:rPr>
          <w:sz w:val="28"/>
          <w:szCs w:val="28"/>
        </w:rPr>
        <w:t>на укладання договорів на постачання природного газу та переведення боргу</w:t>
      </w:r>
      <w:r w:rsidR="00E506AB" w:rsidRPr="00E506AB">
        <w:rPr>
          <w:sz w:val="28"/>
          <w:szCs w:val="28"/>
        </w:rPr>
        <w:t xml:space="preserve"> </w:t>
      </w:r>
      <w:r w:rsidR="00E506AB">
        <w:rPr>
          <w:sz w:val="28"/>
          <w:szCs w:val="28"/>
        </w:rPr>
        <w:t xml:space="preserve">перед НАК </w:t>
      </w:r>
      <w:proofErr w:type="spellStart"/>
      <w:r w:rsidR="00E506AB">
        <w:rPr>
          <w:sz w:val="28"/>
          <w:szCs w:val="28"/>
        </w:rPr>
        <w:t>“Нафтогаз</w:t>
      </w:r>
      <w:proofErr w:type="spellEnd"/>
      <w:r w:rsidR="00E506AB">
        <w:rPr>
          <w:sz w:val="28"/>
          <w:szCs w:val="28"/>
        </w:rPr>
        <w:t xml:space="preserve"> </w:t>
      </w:r>
      <w:proofErr w:type="spellStart"/>
      <w:r w:rsidR="00E506AB">
        <w:rPr>
          <w:sz w:val="28"/>
          <w:szCs w:val="28"/>
        </w:rPr>
        <w:t>Україна”</w:t>
      </w:r>
      <w:proofErr w:type="spellEnd"/>
      <w:r w:rsidR="00E506AB">
        <w:rPr>
          <w:sz w:val="28"/>
          <w:szCs w:val="28"/>
        </w:rPr>
        <w:t xml:space="preserve"> та АТ </w:t>
      </w:r>
      <w:proofErr w:type="spellStart"/>
      <w:r w:rsidR="00E506AB">
        <w:rPr>
          <w:sz w:val="28"/>
          <w:szCs w:val="28"/>
        </w:rPr>
        <w:t>“Львівгаз</w:t>
      </w:r>
      <w:proofErr w:type="spellEnd"/>
      <w:r w:rsidR="00E506AB">
        <w:rPr>
          <w:sz w:val="28"/>
          <w:szCs w:val="28"/>
        </w:rPr>
        <w:t xml:space="preserve"> на </w:t>
      </w:r>
      <w:proofErr w:type="spellStart"/>
      <w:r w:rsidR="00E506AB">
        <w:rPr>
          <w:sz w:val="28"/>
          <w:szCs w:val="28"/>
        </w:rPr>
        <w:t>КП</w:t>
      </w:r>
      <w:proofErr w:type="spellEnd"/>
      <w:r w:rsidR="00E506AB">
        <w:rPr>
          <w:sz w:val="28"/>
          <w:szCs w:val="28"/>
        </w:rPr>
        <w:t xml:space="preserve"> </w:t>
      </w:r>
      <w:proofErr w:type="spellStart"/>
      <w:r w:rsidR="00E506AB">
        <w:rPr>
          <w:sz w:val="28"/>
          <w:szCs w:val="28"/>
        </w:rPr>
        <w:t>“Дрогобичтеплоенерго”</w:t>
      </w:r>
      <w:proofErr w:type="spellEnd"/>
      <w:r w:rsidR="00E506AB">
        <w:rPr>
          <w:sz w:val="28"/>
          <w:szCs w:val="28"/>
        </w:rPr>
        <w:t xml:space="preserve"> ДМР.</w:t>
      </w:r>
      <w:r>
        <w:rPr>
          <w:sz w:val="28"/>
          <w:szCs w:val="28"/>
        </w:rPr>
        <w:t xml:space="preserve"> </w:t>
      </w:r>
    </w:p>
    <w:p w:rsidR="00E506AB" w:rsidRDefault="00E506AB" w:rsidP="00E506AB">
      <w:pPr>
        <w:tabs>
          <w:tab w:val="left" w:pos="0"/>
        </w:tabs>
        <w:jc w:val="both"/>
        <w:rPr>
          <w:sz w:val="28"/>
          <w:szCs w:val="28"/>
        </w:rPr>
      </w:pPr>
      <w:r w:rsidRPr="0049269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“Дрогобичтеплоенерго”</w:t>
      </w:r>
      <w:proofErr w:type="spellEnd"/>
      <w:r>
        <w:rPr>
          <w:sz w:val="28"/>
          <w:szCs w:val="28"/>
        </w:rPr>
        <w:t xml:space="preserve"> ДМР.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  <w:r w:rsidR="00E506AB"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506AB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E506AB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E506AB">
        <w:rPr>
          <w:sz w:val="28"/>
          <w:szCs w:val="28"/>
        </w:rPr>
        <w:t>85</w:t>
      </w:r>
      <w:r>
        <w:rPr>
          <w:sz w:val="28"/>
          <w:szCs w:val="28"/>
        </w:rPr>
        <w:t xml:space="preserve"> (рішення № 5</w:t>
      </w:r>
      <w:r w:rsidR="00E506AB">
        <w:rPr>
          <w:sz w:val="28"/>
          <w:szCs w:val="28"/>
        </w:rPr>
        <w:t>85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E506AB" w:rsidRDefault="00E506AB" w:rsidP="00E5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E506AB" w:rsidRPr="00E506AB" w:rsidRDefault="00E506AB" w:rsidP="00E506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О.Сторонський – головний спеціаліст </w:t>
      </w:r>
      <w:r w:rsidR="00D261A2">
        <w:rPr>
          <w:sz w:val="28"/>
          <w:szCs w:val="28"/>
        </w:rPr>
        <w:t xml:space="preserve">відділу земельних питань. </w:t>
      </w:r>
    </w:p>
    <w:p w:rsidR="00D261A2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="00D261A2">
        <w:rPr>
          <w:sz w:val="28"/>
          <w:szCs w:val="28"/>
        </w:rPr>
        <w:t xml:space="preserve">Про відмову у наданні дозволів на виготовлення проектів землеустрою щодо відведення земельних ділянок, у внесенні змін в рішення Дрогобицької міської ради, у наданні в оренду земельних ділянок, у затвердженні матеріалів з виготовлення проектів землеустрою, </w:t>
      </w:r>
      <w:r w:rsidR="00D261A2">
        <w:rPr>
          <w:rFonts w:ascii="Lato" w:hAnsi="Lato"/>
          <w:sz w:val="27"/>
          <w:szCs w:val="27"/>
          <w:shd w:val="clear" w:color="auto" w:fill="FFFFFF"/>
        </w:rPr>
        <w:t xml:space="preserve">у затвердженні матеріалів з виготовлення проектів землеустрою щодо відведення земельних ділянок зі зміною їх цільового призначення, </w:t>
      </w:r>
      <w:r w:rsidR="00D261A2">
        <w:rPr>
          <w:sz w:val="28"/>
          <w:szCs w:val="28"/>
        </w:rPr>
        <w:t>у включенні в перелік для продажу земельні ділянки несільськогосподарського призначення</w:t>
      </w:r>
      <w:r w:rsidR="00D261A2">
        <w:rPr>
          <w:sz w:val="28"/>
          <w:szCs w:val="28"/>
          <w:lang w:val="en-US"/>
        </w:rPr>
        <w:t xml:space="preserve">, </w:t>
      </w:r>
      <w:r w:rsidR="00D261A2">
        <w:rPr>
          <w:sz w:val="28"/>
          <w:szCs w:val="28"/>
          <w:shd w:val="clear" w:color="auto" w:fill="FFFFFF"/>
        </w:rPr>
        <w:t>у наданні згоди на розроблення технічної документації щодо поділу та об’єднання земельних ділянок</w:t>
      </w:r>
      <w:r w:rsidR="00D261A2">
        <w:rPr>
          <w:sz w:val="28"/>
          <w:szCs w:val="28"/>
          <w:shd w:val="clear" w:color="auto" w:fill="FFFFFF"/>
          <w:lang w:val="en-US"/>
        </w:rPr>
        <w:t xml:space="preserve">, </w:t>
      </w:r>
      <w:r w:rsidR="00D261A2">
        <w:rPr>
          <w:rFonts w:ascii="Lato" w:hAnsi="Lato"/>
          <w:sz w:val="27"/>
          <w:szCs w:val="27"/>
          <w:shd w:val="clear" w:color="auto" w:fill="FFFFFF"/>
        </w:rPr>
        <w:t xml:space="preserve"> у включенні в перелік для продажу та оренди земельних ділянок несільськогосподарського призначення на земельних торгах шляхом аукціону, у наданні дозволу із зміною цільового</w:t>
      </w:r>
      <w:r w:rsidR="00D261A2">
        <w:rPr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 w:rsidR="00D261A2">
        <w:rPr>
          <w:rFonts w:ascii="Lato" w:hAnsi="Lato"/>
          <w:sz w:val="27"/>
          <w:szCs w:val="27"/>
          <w:shd w:val="clear" w:color="auto" w:fill="FFFFFF"/>
        </w:rPr>
        <w:t xml:space="preserve"> призначення земельних ділянок</w:t>
      </w:r>
      <w:r w:rsidR="00D261A2">
        <w:rPr>
          <w:rFonts w:ascii="Lato" w:hAnsi="Lato"/>
          <w:sz w:val="27"/>
          <w:szCs w:val="27"/>
          <w:shd w:val="clear" w:color="auto" w:fill="FFFFFF"/>
          <w:lang w:val="en-US"/>
        </w:rPr>
        <w:t>,</w:t>
      </w:r>
      <w:r w:rsidR="00D261A2">
        <w:rPr>
          <w:rFonts w:asciiTheme="minorHAnsi" w:hAnsiTheme="minorHAnsi"/>
          <w:sz w:val="27"/>
          <w:szCs w:val="27"/>
          <w:shd w:val="clear" w:color="auto" w:fill="FFFFFF"/>
          <w:lang w:val="en-US"/>
        </w:rPr>
        <w:t xml:space="preserve"> </w:t>
      </w:r>
      <w:r w:rsidR="00D261A2">
        <w:rPr>
          <w:rFonts w:ascii="Lato" w:hAnsi="Lato"/>
          <w:sz w:val="27"/>
          <w:szCs w:val="27"/>
          <w:shd w:val="clear" w:color="auto" w:fill="FFFFFF"/>
        </w:rPr>
        <w:t>у звільненні від сплати земельного податку,</w:t>
      </w:r>
      <w:r w:rsidR="00D261A2">
        <w:rPr>
          <w:rFonts w:asciiTheme="minorHAnsi" w:hAnsiTheme="minorHAnsi"/>
          <w:sz w:val="27"/>
          <w:szCs w:val="27"/>
          <w:shd w:val="clear" w:color="auto" w:fill="FFFFFF"/>
        </w:rPr>
        <w:t xml:space="preserve"> </w:t>
      </w:r>
      <w:r w:rsidR="00D261A2">
        <w:rPr>
          <w:rFonts w:ascii="Lato" w:hAnsi="Lato"/>
          <w:sz w:val="27"/>
          <w:szCs w:val="27"/>
          <w:shd w:val="clear" w:color="auto" w:fill="FFFFFF"/>
        </w:rPr>
        <w:t>у виділенні земельної ділянки для спорудження пам’ятного знаку</w:t>
      </w:r>
      <w:r w:rsidR="00D261A2">
        <w:rPr>
          <w:rFonts w:asciiTheme="minorHAnsi" w:hAnsiTheme="minorHAnsi"/>
          <w:sz w:val="27"/>
          <w:szCs w:val="27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E1B74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DE1B74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95A2B" w:rsidRDefault="00B95A2B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 w:rsidRPr="00F5279D">
        <w:rPr>
          <w:sz w:val="28"/>
          <w:szCs w:val="28"/>
        </w:rPr>
        <w:t>запропонував вилучити</w:t>
      </w:r>
      <w:r w:rsidR="00F5279D">
        <w:rPr>
          <w:b/>
          <w:sz w:val="28"/>
          <w:szCs w:val="28"/>
        </w:rPr>
        <w:t xml:space="preserve"> </w:t>
      </w:r>
      <w:proofErr w:type="spellStart"/>
      <w:r w:rsidR="00F5279D" w:rsidRPr="00F5279D">
        <w:rPr>
          <w:sz w:val="28"/>
          <w:szCs w:val="28"/>
        </w:rPr>
        <w:t>п.п</w:t>
      </w:r>
      <w:proofErr w:type="spellEnd"/>
      <w:r w:rsidR="00F5279D" w:rsidRPr="00F5279D">
        <w:rPr>
          <w:sz w:val="28"/>
          <w:szCs w:val="28"/>
        </w:rPr>
        <w:t>. 1.23 (</w:t>
      </w:r>
      <w:r w:rsidR="00F5279D">
        <w:rPr>
          <w:sz w:val="28"/>
          <w:szCs w:val="28"/>
        </w:rPr>
        <w:t>І.</w:t>
      </w:r>
      <w:proofErr w:type="spellStart"/>
      <w:r w:rsidR="00F5279D">
        <w:rPr>
          <w:sz w:val="28"/>
          <w:szCs w:val="28"/>
        </w:rPr>
        <w:t>Нанівський</w:t>
      </w:r>
      <w:proofErr w:type="spellEnd"/>
      <w:r w:rsidR="00F5279D">
        <w:rPr>
          <w:sz w:val="28"/>
          <w:szCs w:val="28"/>
        </w:rPr>
        <w:t>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5279D">
        <w:rPr>
          <w:sz w:val="28"/>
          <w:szCs w:val="28"/>
        </w:rPr>
        <w:t>8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B95A2B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1.23</w:t>
      </w:r>
    </w:p>
    <w:p w:rsidR="00F5279D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>
        <w:rPr>
          <w:sz w:val="28"/>
          <w:szCs w:val="28"/>
        </w:rPr>
        <w:t xml:space="preserve">запропонував вилучити </w:t>
      </w:r>
      <w:proofErr w:type="spellStart"/>
      <w:r w:rsidR="00F5279D">
        <w:rPr>
          <w:sz w:val="28"/>
          <w:szCs w:val="28"/>
        </w:rPr>
        <w:t>п.п</w:t>
      </w:r>
      <w:proofErr w:type="spellEnd"/>
      <w:r w:rsidR="00F5279D">
        <w:rPr>
          <w:sz w:val="28"/>
          <w:szCs w:val="28"/>
        </w:rPr>
        <w:t>. 1.115 (</w:t>
      </w:r>
      <w:proofErr w:type="spellStart"/>
      <w:r w:rsidR="00F5279D">
        <w:rPr>
          <w:sz w:val="28"/>
          <w:szCs w:val="28"/>
        </w:rPr>
        <w:t>ТзОВ</w:t>
      </w:r>
      <w:proofErr w:type="spellEnd"/>
      <w:r w:rsidR="00F5279D">
        <w:rPr>
          <w:sz w:val="28"/>
          <w:szCs w:val="28"/>
        </w:rPr>
        <w:t xml:space="preserve"> </w:t>
      </w:r>
      <w:proofErr w:type="spellStart"/>
      <w:r w:rsidR="00F5279D">
        <w:rPr>
          <w:sz w:val="28"/>
          <w:szCs w:val="28"/>
        </w:rPr>
        <w:t>“Карпати</w:t>
      </w:r>
      <w:proofErr w:type="spellEnd"/>
      <w:r w:rsidR="00F5279D">
        <w:rPr>
          <w:sz w:val="28"/>
          <w:szCs w:val="28"/>
        </w:rPr>
        <w:t xml:space="preserve"> – </w:t>
      </w:r>
      <w:proofErr w:type="spellStart"/>
      <w:r w:rsidR="00F5279D">
        <w:rPr>
          <w:sz w:val="28"/>
          <w:szCs w:val="28"/>
        </w:rPr>
        <w:t>Дрогобич”</w:t>
      </w:r>
      <w:proofErr w:type="spellEnd"/>
      <w:r w:rsidR="00F5279D">
        <w:rPr>
          <w:sz w:val="28"/>
          <w:szCs w:val="28"/>
        </w:rPr>
        <w:t>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5279D">
        <w:rPr>
          <w:sz w:val="28"/>
          <w:szCs w:val="28"/>
        </w:rPr>
        <w:t>7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5279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95A2B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1.115</w:t>
      </w:r>
    </w:p>
    <w:p w:rsidR="00F5279D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 w:rsidRPr="00F5279D">
        <w:rPr>
          <w:sz w:val="28"/>
          <w:szCs w:val="28"/>
        </w:rPr>
        <w:t xml:space="preserve">запропонував </w:t>
      </w:r>
      <w:r w:rsidR="00F5279D">
        <w:rPr>
          <w:sz w:val="28"/>
          <w:szCs w:val="28"/>
        </w:rPr>
        <w:t xml:space="preserve">вилучити </w:t>
      </w:r>
      <w:proofErr w:type="spellStart"/>
      <w:r w:rsidR="00F5279D" w:rsidRPr="00F5279D">
        <w:rPr>
          <w:sz w:val="28"/>
          <w:szCs w:val="28"/>
        </w:rPr>
        <w:t>п.п</w:t>
      </w:r>
      <w:proofErr w:type="spellEnd"/>
      <w:r w:rsidR="00F5279D" w:rsidRPr="00F5279D">
        <w:rPr>
          <w:sz w:val="28"/>
          <w:szCs w:val="28"/>
        </w:rPr>
        <w:t>. 2.27</w:t>
      </w:r>
      <w:r w:rsidR="00F5279D">
        <w:rPr>
          <w:sz w:val="28"/>
          <w:szCs w:val="28"/>
        </w:rPr>
        <w:t xml:space="preserve"> (О.</w:t>
      </w:r>
      <w:proofErr w:type="spellStart"/>
      <w:r w:rsidR="00F5279D">
        <w:rPr>
          <w:sz w:val="28"/>
          <w:szCs w:val="28"/>
        </w:rPr>
        <w:t>Татомир</w:t>
      </w:r>
      <w:proofErr w:type="spellEnd"/>
      <w:r w:rsidR="00F5279D">
        <w:rPr>
          <w:sz w:val="28"/>
          <w:szCs w:val="28"/>
        </w:rPr>
        <w:t>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5279D">
        <w:rPr>
          <w:sz w:val="28"/>
          <w:szCs w:val="28"/>
        </w:rPr>
        <w:t>8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F5279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2.27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>
        <w:rPr>
          <w:sz w:val="28"/>
          <w:szCs w:val="28"/>
        </w:rPr>
        <w:t xml:space="preserve">запропонував вилучити </w:t>
      </w:r>
      <w:proofErr w:type="spellStart"/>
      <w:r w:rsidR="00F5279D">
        <w:rPr>
          <w:sz w:val="28"/>
          <w:szCs w:val="28"/>
        </w:rPr>
        <w:t>п.п</w:t>
      </w:r>
      <w:proofErr w:type="spellEnd"/>
      <w:r w:rsidR="00F5279D">
        <w:rPr>
          <w:sz w:val="28"/>
          <w:szCs w:val="28"/>
        </w:rPr>
        <w:t>. 2.32 (І.Шилінг)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5279D">
        <w:rPr>
          <w:sz w:val="28"/>
          <w:szCs w:val="28"/>
        </w:rPr>
        <w:t>30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5279D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2.32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>
        <w:rPr>
          <w:sz w:val="28"/>
          <w:szCs w:val="28"/>
        </w:rPr>
        <w:t xml:space="preserve">запропонував вилучити </w:t>
      </w:r>
      <w:proofErr w:type="spellStart"/>
      <w:r w:rsidR="00F5279D">
        <w:rPr>
          <w:sz w:val="28"/>
          <w:szCs w:val="28"/>
        </w:rPr>
        <w:t>п.п</w:t>
      </w:r>
      <w:proofErr w:type="spellEnd"/>
      <w:r w:rsidR="00F5279D">
        <w:rPr>
          <w:sz w:val="28"/>
          <w:szCs w:val="28"/>
        </w:rPr>
        <w:t>. 3.9 (Ю.</w:t>
      </w:r>
      <w:proofErr w:type="spellStart"/>
      <w:r w:rsidR="00F5279D">
        <w:rPr>
          <w:sz w:val="28"/>
          <w:szCs w:val="28"/>
        </w:rPr>
        <w:t>Процик</w:t>
      </w:r>
      <w:proofErr w:type="spellEnd"/>
      <w:r w:rsidR="00F5279D">
        <w:rPr>
          <w:sz w:val="28"/>
          <w:szCs w:val="28"/>
        </w:rPr>
        <w:t>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5279D">
        <w:rPr>
          <w:sz w:val="28"/>
          <w:szCs w:val="28"/>
        </w:rPr>
        <w:t>3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5279D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3.9.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9B6063" w:rsidRPr="009B6063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9B6063">
        <w:rPr>
          <w:sz w:val="28"/>
          <w:szCs w:val="28"/>
        </w:rPr>
        <w:t xml:space="preserve">запропонував вилучити </w:t>
      </w:r>
      <w:proofErr w:type="spellStart"/>
      <w:r w:rsidR="009B6063">
        <w:rPr>
          <w:sz w:val="28"/>
          <w:szCs w:val="28"/>
        </w:rPr>
        <w:t>п.п</w:t>
      </w:r>
      <w:proofErr w:type="spellEnd"/>
      <w:r w:rsidR="009B6063">
        <w:rPr>
          <w:sz w:val="28"/>
          <w:szCs w:val="28"/>
        </w:rPr>
        <w:t>. 5.3. (С.Колечко)</w:t>
      </w:r>
    </w:p>
    <w:p w:rsidR="00B95A2B" w:rsidRDefault="009B6063" w:rsidP="009B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B6063">
        <w:rPr>
          <w:sz w:val="28"/>
          <w:szCs w:val="28"/>
        </w:rPr>
        <w:t>8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B6063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5.3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 w:rsidRPr="009B6063">
        <w:rPr>
          <w:b/>
          <w:sz w:val="28"/>
          <w:szCs w:val="28"/>
        </w:rPr>
        <w:t>Б.Звір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2.2 та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2.30</w:t>
      </w:r>
    </w:p>
    <w:p w:rsidR="00B95A2B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9B6063">
        <w:rPr>
          <w:sz w:val="28"/>
          <w:szCs w:val="28"/>
        </w:rPr>
        <w:t xml:space="preserve">пропозиція вилучити </w:t>
      </w:r>
      <w:proofErr w:type="spellStart"/>
      <w:r w:rsidR="009B6063">
        <w:rPr>
          <w:sz w:val="28"/>
          <w:szCs w:val="28"/>
        </w:rPr>
        <w:t>п.п</w:t>
      </w:r>
      <w:proofErr w:type="spellEnd"/>
      <w:r w:rsidR="009B6063">
        <w:rPr>
          <w:sz w:val="28"/>
          <w:szCs w:val="28"/>
        </w:rPr>
        <w:t>. 2</w:t>
      </w:r>
      <w:r>
        <w:rPr>
          <w:sz w:val="28"/>
          <w:szCs w:val="28"/>
        </w:rPr>
        <w:t>.</w:t>
      </w:r>
      <w:r w:rsidR="009B6063">
        <w:rPr>
          <w:sz w:val="28"/>
          <w:szCs w:val="28"/>
        </w:rPr>
        <w:t>2 (В.</w:t>
      </w:r>
      <w:proofErr w:type="spellStart"/>
      <w:r w:rsidR="009B6063">
        <w:rPr>
          <w:sz w:val="28"/>
          <w:szCs w:val="28"/>
        </w:rPr>
        <w:t>Лисовець</w:t>
      </w:r>
      <w:proofErr w:type="spellEnd"/>
      <w:r w:rsidR="009B6063">
        <w:rPr>
          <w:sz w:val="28"/>
          <w:szCs w:val="28"/>
        </w:rPr>
        <w:t>)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B6063">
        <w:rPr>
          <w:sz w:val="28"/>
          <w:szCs w:val="28"/>
        </w:rPr>
        <w:t>8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9B6063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2.2.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B95A2B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070600">
        <w:rPr>
          <w:sz w:val="28"/>
          <w:szCs w:val="28"/>
        </w:rPr>
        <w:t xml:space="preserve">пропозиція вилучити </w:t>
      </w:r>
      <w:proofErr w:type="spellStart"/>
      <w:r w:rsidR="00070600">
        <w:rPr>
          <w:sz w:val="28"/>
          <w:szCs w:val="28"/>
        </w:rPr>
        <w:t>п.п</w:t>
      </w:r>
      <w:proofErr w:type="spellEnd"/>
      <w:r w:rsidR="00070600">
        <w:rPr>
          <w:sz w:val="28"/>
          <w:szCs w:val="28"/>
        </w:rPr>
        <w:t>. 2.30 (В.</w:t>
      </w:r>
      <w:proofErr w:type="spellStart"/>
      <w:r w:rsidR="00070600">
        <w:rPr>
          <w:sz w:val="28"/>
          <w:szCs w:val="28"/>
        </w:rPr>
        <w:t>Фідик</w:t>
      </w:r>
      <w:proofErr w:type="spellEnd"/>
      <w:r w:rsidR="000706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70600">
        <w:rPr>
          <w:sz w:val="28"/>
          <w:szCs w:val="28"/>
        </w:rPr>
        <w:t>7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70600">
        <w:rPr>
          <w:sz w:val="28"/>
          <w:szCs w:val="28"/>
        </w:rPr>
        <w:t>34</w:t>
      </w:r>
      <w:r>
        <w:rPr>
          <w:sz w:val="28"/>
          <w:szCs w:val="28"/>
        </w:rPr>
        <w:t>)</w:t>
      </w:r>
    </w:p>
    <w:p w:rsidR="00B95A2B" w:rsidRDefault="00070600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2.30</w:t>
      </w:r>
    </w:p>
    <w:p w:rsidR="00070600" w:rsidRDefault="00070600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070600" w:rsidRDefault="00070600" w:rsidP="004716E8">
      <w:pPr>
        <w:tabs>
          <w:tab w:val="left" w:pos="0"/>
        </w:tabs>
        <w:jc w:val="both"/>
        <w:rPr>
          <w:sz w:val="28"/>
          <w:szCs w:val="28"/>
        </w:rPr>
      </w:pPr>
      <w:r w:rsidRPr="00070600">
        <w:rPr>
          <w:b/>
          <w:sz w:val="28"/>
          <w:szCs w:val="28"/>
        </w:rPr>
        <w:t>А.Лучків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1.8 (З.</w:t>
      </w:r>
      <w:proofErr w:type="spellStart"/>
      <w:r>
        <w:rPr>
          <w:sz w:val="28"/>
          <w:szCs w:val="28"/>
        </w:rPr>
        <w:t>Риб’як</w:t>
      </w:r>
      <w:proofErr w:type="spellEnd"/>
      <w:r>
        <w:rPr>
          <w:sz w:val="28"/>
          <w:szCs w:val="28"/>
        </w:rPr>
        <w:t>)</w:t>
      </w:r>
    </w:p>
    <w:p w:rsidR="00B95A2B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070600">
        <w:rPr>
          <w:sz w:val="28"/>
          <w:szCs w:val="28"/>
        </w:rPr>
        <w:t>дана пропозиція</w:t>
      </w:r>
      <w:r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70600">
        <w:rPr>
          <w:sz w:val="28"/>
          <w:szCs w:val="28"/>
        </w:rPr>
        <w:t>5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70600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B95A2B" w:rsidRDefault="00070600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1.8</w:t>
      </w:r>
    </w:p>
    <w:p w:rsidR="00D73743" w:rsidRDefault="00D73743" w:rsidP="004716E8">
      <w:pPr>
        <w:tabs>
          <w:tab w:val="left" w:pos="0"/>
        </w:tabs>
        <w:jc w:val="both"/>
        <w:rPr>
          <w:sz w:val="28"/>
          <w:szCs w:val="28"/>
        </w:rPr>
      </w:pPr>
      <w:r w:rsidRPr="00D73743">
        <w:rPr>
          <w:b/>
          <w:sz w:val="28"/>
          <w:szCs w:val="28"/>
        </w:rPr>
        <w:t>І.Стечкевич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2.9. (М.</w:t>
      </w:r>
      <w:proofErr w:type="spellStart"/>
      <w:r>
        <w:rPr>
          <w:sz w:val="28"/>
          <w:szCs w:val="28"/>
        </w:rPr>
        <w:t>Євстратьєв</w:t>
      </w:r>
      <w:proofErr w:type="spellEnd"/>
      <w:r>
        <w:rPr>
          <w:sz w:val="28"/>
          <w:szCs w:val="28"/>
        </w:rPr>
        <w:t>)</w:t>
      </w:r>
    </w:p>
    <w:p w:rsidR="00D73743" w:rsidRDefault="00D73743" w:rsidP="00D7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дана пропозиція.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2.9</w:t>
      </w:r>
    </w:p>
    <w:p w:rsidR="00D73743" w:rsidRDefault="00D73743" w:rsidP="00D73743">
      <w:pPr>
        <w:jc w:val="both"/>
        <w:rPr>
          <w:b/>
          <w:sz w:val="28"/>
          <w:szCs w:val="28"/>
        </w:rPr>
      </w:pPr>
    </w:p>
    <w:p w:rsidR="00D73743" w:rsidRDefault="00D73743" w:rsidP="00D7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D73743">
        <w:rPr>
          <w:sz w:val="28"/>
          <w:szCs w:val="28"/>
        </w:rPr>
        <w:t>86</w:t>
      </w:r>
      <w:r>
        <w:rPr>
          <w:sz w:val="28"/>
          <w:szCs w:val="28"/>
        </w:rPr>
        <w:t xml:space="preserve"> (рішення № 5</w:t>
      </w:r>
      <w:r w:rsidR="00D73743">
        <w:rPr>
          <w:sz w:val="28"/>
          <w:szCs w:val="28"/>
        </w:rPr>
        <w:t>86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>
        <w:rPr>
          <w:sz w:val="28"/>
          <w:szCs w:val="28"/>
        </w:rPr>
        <w:t xml:space="preserve">Про </w:t>
      </w:r>
      <w:r w:rsidR="00D73743">
        <w:rPr>
          <w:sz w:val="28"/>
          <w:szCs w:val="28"/>
        </w:rPr>
        <w:t>включення в перелік земельних ділянок несіл</w:t>
      </w:r>
      <w:r w:rsidR="00287BFB">
        <w:rPr>
          <w:sz w:val="28"/>
          <w:szCs w:val="28"/>
        </w:rPr>
        <w:t>ьськогосподарського призначення</w:t>
      </w:r>
      <w:r w:rsidR="00D73743">
        <w:rPr>
          <w:sz w:val="28"/>
          <w:szCs w:val="28"/>
        </w:rPr>
        <w:t>, які підля</w:t>
      </w:r>
      <w:r w:rsidR="00287BFB">
        <w:rPr>
          <w:sz w:val="28"/>
          <w:szCs w:val="28"/>
        </w:rPr>
        <w:t>гають продажу у власність</w:t>
      </w:r>
      <w:r>
        <w:rPr>
          <w:sz w:val="28"/>
          <w:szCs w:val="28"/>
        </w:rPr>
        <w:t>.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87BFB">
        <w:rPr>
          <w:sz w:val="28"/>
          <w:szCs w:val="28"/>
        </w:rPr>
        <w:t>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87BFB">
        <w:rPr>
          <w:sz w:val="28"/>
          <w:szCs w:val="28"/>
        </w:rPr>
        <w:t>3</w:t>
      </w:r>
      <w:r>
        <w:rPr>
          <w:sz w:val="28"/>
          <w:szCs w:val="28"/>
        </w:rPr>
        <w:t>8)</w:t>
      </w:r>
    </w:p>
    <w:p w:rsidR="00287BFB" w:rsidRDefault="00287BFB" w:rsidP="00287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587 (рішення № 587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>
        <w:rPr>
          <w:sz w:val="28"/>
          <w:szCs w:val="28"/>
        </w:rPr>
        <w:t xml:space="preserve">Про </w:t>
      </w:r>
      <w:r w:rsidR="00C21584">
        <w:rPr>
          <w:sz w:val="28"/>
          <w:szCs w:val="28"/>
        </w:rPr>
        <w:t>внесення змін до рішення</w:t>
      </w:r>
      <w:r>
        <w:rPr>
          <w:sz w:val="28"/>
          <w:szCs w:val="28"/>
        </w:rPr>
        <w:t>.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21584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21584">
        <w:rPr>
          <w:sz w:val="28"/>
          <w:szCs w:val="28"/>
        </w:rPr>
        <w:t>3</w:t>
      </w:r>
      <w:r>
        <w:rPr>
          <w:sz w:val="28"/>
          <w:szCs w:val="28"/>
        </w:rPr>
        <w:t>9)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>
        <w:rPr>
          <w:sz w:val="28"/>
          <w:szCs w:val="28"/>
        </w:rPr>
        <w:t xml:space="preserve">Про </w:t>
      </w:r>
      <w:r w:rsidR="00C21584">
        <w:rPr>
          <w:sz w:val="28"/>
          <w:szCs w:val="28"/>
        </w:rPr>
        <w:t>внесення змін у рішення Дрогобицької міської ради від 12.08.2021 року № 563</w:t>
      </w:r>
      <w:r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21584">
        <w:rPr>
          <w:sz w:val="28"/>
          <w:szCs w:val="28"/>
        </w:rPr>
        <w:t>25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21584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21584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21584">
        <w:rPr>
          <w:sz w:val="28"/>
          <w:szCs w:val="28"/>
        </w:rPr>
        <w:t>4</w:t>
      </w:r>
      <w:r>
        <w:rPr>
          <w:sz w:val="28"/>
          <w:szCs w:val="28"/>
        </w:rPr>
        <w:t>0)</w:t>
      </w:r>
    </w:p>
    <w:p w:rsidR="00C21584" w:rsidRDefault="00C21584" w:rsidP="00C21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588 (рішення № 588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>
        <w:rPr>
          <w:sz w:val="28"/>
          <w:szCs w:val="28"/>
        </w:rPr>
        <w:t xml:space="preserve">Про </w:t>
      </w:r>
      <w:r w:rsidR="00C21584">
        <w:rPr>
          <w:sz w:val="28"/>
          <w:szCs w:val="28"/>
        </w:rPr>
        <w:t>припинення права оренди земельної ділянки та включення земельної ділянки в перелік земельних ділянок, право оренди яких підлягає продажу на земельних торгах</w:t>
      </w:r>
      <w:r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21584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21584">
        <w:rPr>
          <w:sz w:val="28"/>
          <w:szCs w:val="28"/>
        </w:rPr>
        <w:t>9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21584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21584">
        <w:rPr>
          <w:sz w:val="28"/>
          <w:szCs w:val="28"/>
        </w:rPr>
        <w:t>4</w:t>
      </w:r>
      <w:r>
        <w:rPr>
          <w:sz w:val="28"/>
          <w:szCs w:val="28"/>
        </w:rPr>
        <w:t>1)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СЛУХАЛИ: </w:t>
      </w:r>
      <w:r>
        <w:rPr>
          <w:sz w:val="28"/>
          <w:szCs w:val="28"/>
        </w:rPr>
        <w:t xml:space="preserve">Про </w:t>
      </w:r>
      <w:r w:rsidR="001409E5">
        <w:rPr>
          <w:sz w:val="28"/>
          <w:szCs w:val="28"/>
        </w:rPr>
        <w:t xml:space="preserve">затвердження матеріалів </w:t>
      </w:r>
      <w:r w:rsidR="00A867C0"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 власність земельних ділянок</w:t>
      </w:r>
      <w:r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867C0">
        <w:rPr>
          <w:sz w:val="28"/>
          <w:szCs w:val="28"/>
        </w:rPr>
        <w:t>18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867C0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867C0">
        <w:rPr>
          <w:sz w:val="28"/>
          <w:szCs w:val="28"/>
        </w:rPr>
        <w:t>4</w:t>
      </w:r>
      <w:r>
        <w:rPr>
          <w:sz w:val="28"/>
          <w:szCs w:val="28"/>
        </w:rPr>
        <w:t>2)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A867C0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>
        <w:rPr>
          <w:sz w:val="28"/>
          <w:szCs w:val="28"/>
        </w:rPr>
        <w:t xml:space="preserve">Про </w:t>
      </w:r>
      <w:r w:rsidR="00A867C0">
        <w:rPr>
          <w:sz w:val="28"/>
          <w:szCs w:val="28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867C0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867C0">
        <w:rPr>
          <w:sz w:val="28"/>
          <w:szCs w:val="28"/>
        </w:rPr>
        <w:t>15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867C0">
        <w:rPr>
          <w:sz w:val="28"/>
          <w:szCs w:val="28"/>
        </w:rPr>
        <w:t>4</w:t>
      </w:r>
      <w:r>
        <w:rPr>
          <w:sz w:val="28"/>
          <w:szCs w:val="28"/>
        </w:rPr>
        <w:t>3)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A867C0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A867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sz w:val="28"/>
          <w:szCs w:val="28"/>
        </w:rPr>
        <w:t xml:space="preserve">Про </w:t>
      </w:r>
      <w:r w:rsidR="00A867C0">
        <w:rPr>
          <w:sz w:val="28"/>
          <w:szCs w:val="28"/>
        </w:rPr>
        <w:t>затвердження матеріалів проекту землеустрою щодо відведення земельної ділянки на вул.. І.Франка</w:t>
      </w:r>
      <w:r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</w:t>
      </w:r>
      <w:r w:rsidR="00A867C0">
        <w:rPr>
          <w:sz w:val="28"/>
          <w:szCs w:val="28"/>
        </w:rPr>
        <w:t xml:space="preserve"> та в цілому</w:t>
      </w:r>
      <w:r w:rsidR="004716E8"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867C0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867C0">
        <w:rPr>
          <w:sz w:val="28"/>
          <w:szCs w:val="28"/>
        </w:rPr>
        <w:t>4</w:t>
      </w:r>
      <w:r>
        <w:rPr>
          <w:sz w:val="28"/>
          <w:szCs w:val="28"/>
        </w:rPr>
        <w:t>4)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A867C0">
        <w:rPr>
          <w:sz w:val="28"/>
          <w:szCs w:val="28"/>
        </w:rPr>
        <w:t>89</w:t>
      </w:r>
      <w:r>
        <w:rPr>
          <w:sz w:val="28"/>
          <w:szCs w:val="28"/>
        </w:rPr>
        <w:t xml:space="preserve"> (рішення № 5</w:t>
      </w:r>
      <w:r w:rsidR="00A867C0">
        <w:rPr>
          <w:sz w:val="28"/>
          <w:szCs w:val="28"/>
        </w:rPr>
        <w:t>89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>
        <w:rPr>
          <w:sz w:val="28"/>
          <w:szCs w:val="28"/>
        </w:rPr>
        <w:t xml:space="preserve">Про </w:t>
      </w:r>
      <w:r w:rsidR="002A7409">
        <w:rPr>
          <w:sz w:val="28"/>
          <w:szCs w:val="28"/>
        </w:rPr>
        <w:t>затвердження матеріалів проектів землеустрою щодо відведення земельної ділянки під об’єктом нерухомого майна</w:t>
      </w:r>
      <w:r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A7409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A7409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A7409">
        <w:rPr>
          <w:sz w:val="28"/>
          <w:szCs w:val="28"/>
        </w:rPr>
        <w:t>45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2A7409">
        <w:rPr>
          <w:sz w:val="28"/>
          <w:szCs w:val="28"/>
        </w:rPr>
        <w:t>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sz w:val="28"/>
          <w:szCs w:val="28"/>
        </w:rPr>
        <w:t xml:space="preserve">Про </w:t>
      </w:r>
      <w:r w:rsidR="002A7409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</w:t>
      </w:r>
      <w:r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A7409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A7409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</w:t>
      </w:r>
      <w:r w:rsidR="002A7409">
        <w:rPr>
          <w:sz w:val="28"/>
          <w:szCs w:val="28"/>
        </w:rPr>
        <w:t>90</w:t>
      </w:r>
      <w:r>
        <w:rPr>
          <w:sz w:val="28"/>
          <w:szCs w:val="28"/>
        </w:rPr>
        <w:t xml:space="preserve"> (рішення № 5</w:t>
      </w:r>
      <w:r w:rsidR="002A7409">
        <w:rPr>
          <w:sz w:val="28"/>
          <w:szCs w:val="28"/>
        </w:rPr>
        <w:t>90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>
        <w:rPr>
          <w:sz w:val="28"/>
          <w:szCs w:val="28"/>
        </w:rPr>
        <w:t xml:space="preserve">Про </w:t>
      </w:r>
      <w:r w:rsidR="002A7409">
        <w:rPr>
          <w:sz w:val="28"/>
          <w:szCs w:val="28"/>
        </w:rPr>
        <w:t xml:space="preserve">затвердження матеріалів проектів землеустрою </w:t>
      </w:r>
      <w:r w:rsidR="001E667B">
        <w:rPr>
          <w:sz w:val="28"/>
          <w:szCs w:val="28"/>
        </w:rPr>
        <w:t>щодо відведення земельних ділянок та передачу у власність земельних ділянок</w:t>
      </w:r>
      <w:r>
        <w:rPr>
          <w:sz w:val="28"/>
          <w:szCs w:val="28"/>
        </w:rPr>
        <w:t>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67B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67B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E667B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E667B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>
        <w:rPr>
          <w:sz w:val="28"/>
          <w:szCs w:val="28"/>
        </w:rPr>
        <w:t xml:space="preserve">Про </w:t>
      </w:r>
      <w:r w:rsidR="001E667B">
        <w:rPr>
          <w:sz w:val="28"/>
          <w:szCs w:val="28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</w:t>
      </w:r>
      <w:r>
        <w:rPr>
          <w:sz w:val="28"/>
          <w:szCs w:val="28"/>
        </w:rPr>
        <w:t>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67B">
        <w:rPr>
          <w:sz w:val="28"/>
          <w:szCs w:val="28"/>
        </w:rPr>
        <w:t>19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1E667B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E667B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>
        <w:rPr>
          <w:sz w:val="28"/>
          <w:szCs w:val="28"/>
        </w:rPr>
        <w:t xml:space="preserve">Про </w:t>
      </w:r>
      <w:r w:rsidR="001E667B">
        <w:rPr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місцевості)та передачу у власність</w:t>
      </w:r>
      <w:r>
        <w:rPr>
          <w:sz w:val="28"/>
          <w:szCs w:val="28"/>
        </w:rPr>
        <w:t>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67B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E667B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67B">
        <w:rPr>
          <w:sz w:val="28"/>
          <w:szCs w:val="28"/>
        </w:rPr>
        <w:t>14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1E667B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E667B">
        <w:rPr>
          <w:sz w:val="28"/>
          <w:szCs w:val="28"/>
        </w:rPr>
        <w:t>не прийнято.</w:t>
      </w:r>
    </w:p>
    <w:p w:rsidR="001E667B" w:rsidRDefault="001E667B" w:rsidP="004716E8">
      <w:pPr>
        <w:jc w:val="both"/>
        <w:rPr>
          <w:sz w:val="28"/>
          <w:szCs w:val="28"/>
        </w:rPr>
      </w:pP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</w:t>
      </w:r>
      <w:r w:rsidR="009B32BB">
        <w:rPr>
          <w:sz w:val="28"/>
          <w:szCs w:val="28"/>
        </w:rPr>
        <w:t>з метою зміни цільового призначення земельної ділянки площею 7,2796 га на території с. Медвежа, для продажу права оренди на земельних торгах</w:t>
      </w:r>
      <w:r>
        <w:rPr>
          <w:sz w:val="28"/>
          <w:szCs w:val="28"/>
        </w:rPr>
        <w:t>.</w:t>
      </w:r>
    </w:p>
    <w:p w:rsidR="001E667B" w:rsidRDefault="001E667B" w:rsidP="001E6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B32BB">
        <w:rPr>
          <w:sz w:val="28"/>
          <w:szCs w:val="28"/>
        </w:rPr>
        <w:t>3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B32BB">
        <w:rPr>
          <w:sz w:val="28"/>
          <w:szCs w:val="28"/>
        </w:rPr>
        <w:t>1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B32BB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1E667B" w:rsidRDefault="001E667B" w:rsidP="001E6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</w:t>
      </w:r>
      <w:r w:rsidR="009B32BB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59</w:t>
      </w:r>
      <w:r w:rsidR="009B32BB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9 га на території с. Медвежа, для продажу права оренди на земельних торгах.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592 (рішення № 592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для будівництва та обслуговування будівель громадських та релігійних організацій.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51ACE">
        <w:rPr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</w:t>
      </w:r>
      <w:r w:rsidR="00E51ACE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59</w:t>
      </w:r>
      <w:r w:rsidR="00E51ACE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на вул. Парковій.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594 (рішення № 594 додається)</w:t>
      </w:r>
    </w:p>
    <w:p w:rsidR="00E51ACE" w:rsidRDefault="00E51AC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33D0A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33D0A">
        <w:rPr>
          <w:sz w:val="28"/>
          <w:szCs w:val="28"/>
        </w:rPr>
        <w:t>54</w:t>
      </w:r>
      <w:r>
        <w:rPr>
          <w:sz w:val="28"/>
          <w:szCs w:val="28"/>
        </w:rPr>
        <w:t>)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933D0A">
        <w:rPr>
          <w:sz w:val="28"/>
          <w:szCs w:val="28"/>
        </w:rPr>
        <w:t>не прийнято.</w:t>
      </w:r>
    </w:p>
    <w:p w:rsidR="00E51ACE" w:rsidRDefault="00E51AC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11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>
        <w:rPr>
          <w:sz w:val="28"/>
          <w:szCs w:val="28"/>
        </w:rPr>
        <w:t>Про надання дозволу на виготовлення проектів землеустрою щодо відведення земельних ділянок для будівництва індивідуальних гаражів.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17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>
        <w:rPr>
          <w:sz w:val="28"/>
          <w:szCs w:val="28"/>
        </w:rPr>
        <w:t xml:space="preserve">Про </w:t>
      </w:r>
      <w:r w:rsidR="008E4026">
        <w:rPr>
          <w:sz w:val="28"/>
          <w:szCs w:val="28"/>
        </w:rPr>
        <w:t>надання дозволу на розроблення</w:t>
      </w:r>
      <w:r>
        <w:rPr>
          <w:sz w:val="28"/>
          <w:szCs w:val="28"/>
        </w:rPr>
        <w:t xml:space="preserve"> проектів землеустрою щодо відведення земельних ділянок </w:t>
      </w:r>
      <w:r w:rsidR="008E4026">
        <w:rPr>
          <w:sz w:val="28"/>
          <w:szCs w:val="28"/>
        </w:rPr>
        <w:t>під об’єктами нерухомого майна.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33B4E">
        <w:rPr>
          <w:sz w:val="28"/>
          <w:szCs w:val="28"/>
        </w:rPr>
        <w:t>7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33D0A" w:rsidRDefault="00933D0A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33B4E">
        <w:rPr>
          <w:sz w:val="28"/>
          <w:szCs w:val="28"/>
        </w:rPr>
        <w:t>57</w:t>
      </w:r>
      <w:r>
        <w:rPr>
          <w:sz w:val="28"/>
          <w:szCs w:val="28"/>
        </w:rPr>
        <w:t>)</w:t>
      </w:r>
      <w:r w:rsidR="008E4026">
        <w:rPr>
          <w:sz w:val="28"/>
          <w:szCs w:val="28"/>
        </w:rPr>
        <w:tab/>
      </w:r>
    </w:p>
    <w:p w:rsidR="008E4026" w:rsidRDefault="008E4026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AD63BD" w:rsidRPr="00AD63BD" w:rsidRDefault="008E4026" w:rsidP="008E40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AD63BD">
        <w:rPr>
          <w:sz w:val="28"/>
          <w:szCs w:val="28"/>
        </w:rPr>
        <w:t xml:space="preserve">запропонував вилучити </w:t>
      </w:r>
      <w:proofErr w:type="spellStart"/>
      <w:r w:rsidR="00AD63BD">
        <w:rPr>
          <w:sz w:val="28"/>
          <w:szCs w:val="28"/>
        </w:rPr>
        <w:t>п.п</w:t>
      </w:r>
      <w:proofErr w:type="spellEnd"/>
      <w:r w:rsidR="00AD63BD">
        <w:rPr>
          <w:sz w:val="28"/>
          <w:szCs w:val="28"/>
        </w:rPr>
        <w:t xml:space="preserve">. 1.12 (Сільськогосподарське </w:t>
      </w:r>
      <w:proofErr w:type="spellStart"/>
      <w:r w:rsidR="00AD63BD">
        <w:rPr>
          <w:sz w:val="28"/>
          <w:szCs w:val="28"/>
        </w:rPr>
        <w:t>ТзОВ</w:t>
      </w:r>
      <w:proofErr w:type="spellEnd"/>
      <w:r w:rsidR="00AD63BD">
        <w:rPr>
          <w:sz w:val="28"/>
          <w:szCs w:val="28"/>
        </w:rPr>
        <w:t xml:space="preserve"> “ЛІТИНСЬКЕ”)</w:t>
      </w:r>
    </w:p>
    <w:p w:rsidR="008E4026" w:rsidRDefault="00AD63BD" w:rsidP="00AD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E4026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8E4026">
        <w:rPr>
          <w:sz w:val="28"/>
          <w:szCs w:val="28"/>
        </w:rPr>
        <w:t>.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D63BD">
        <w:rPr>
          <w:sz w:val="28"/>
          <w:szCs w:val="28"/>
        </w:rPr>
        <w:t>4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D63BD">
        <w:rPr>
          <w:sz w:val="28"/>
          <w:szCs w:val="28"/>
        </w:rPr>
        <w:t>58</w:t>
      </w:r>
      <w:r>
        <w:rPr>
          <w:sz w:val="28"/>
          <w:szCs w:val="28"/>
        </w:rPr>
        <w:t>)</w:t>
      </w:r>
    </w:p>
    <w:p w:rsidR="008E4026" w:rsidRDefault="008E4026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8E4026" w:rsidRDefault="008E4026" w:rsidP="008E40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D63BD">
        <w:rPr>
          <w:sz w:val="28"/>
          <w:szCs w:val="28"/>
        </w:rPr>
        <w:t>3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D63BD"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</w:t>
      </w:r>
      <w:r w:rsidR="00AD63BD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59</w:t>
      </w:r>
      <w:r w:rsidR="00AD63BD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13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AD63BD" w:rsidRDefault="00AD63BD" w:rsidP="00933D0A">
      <w:pPr>
        <w:jc w:val="both"/>
        <w:rPr>
          <w:sz w:val="28"/>
          <w:szCs w:val="28"/>
        </w:rPr>
      </w:pP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 СЛУХАЛИ: </w:t>
      </w:r>
      <w:r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інших будівель громадської забудови.</w:t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13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рішення не прийнято.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>
        <w:rPr>
          <w:sz w:val="28"/>
          <w:szCs w:val="28"/>
        </w:rPr>
        <w:t>Про надання згоди на виготовлення технічної документації з землеустрою щодо поділу та об’єднання земельної ділянки.</w:t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62)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596 (рішення № 596 додається)</w:t>
      </w:r>
    </w:p>
    <w:p w:rsidR="00933D0A" w:rsidRDefault="00933D0A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>
        <w:rPr>
          <w:sz w:val="28"/>
          <w:szCs w:val="28"/>
        </w:rPr>
        <w:t xml:space="preserve">Про надання </w:t>
      </w:r>
      <w:r w:rsidR="00B24F3D">
        <w:rPr>
          <w:sz w:val="28"/>
          <w:szCs w:val="28"/>
        </w:rPr>
        <w:t xml:space="preserve">дозволу </w:t>
      </w:r>
      <w:r>
        <w:rPr>
          <w:sz w:val="28"/>
          <w:szCs w:val="28"/>
        </w:rPr>
        <w:t xml:space="preserve">на </w:t>
      </w:r>
      <w:r w:rsidR="00B24F3D">
        <w:rPr>
          <w:sz w:val="28"/>
          <w:szCs w:val="28"/>
        </w:rPr>
        <w:t>розроблення</w:t>
      </w:r>
      <w:r>
        <w:rPr>
          <w:sz w:val="28"/>
          <w:szCs w:val="28"/>
        </w:rPr>
        <w:t xml:space="preserve"> технічної документації </w:t>
      </w:r>
      <w:r w:rsidR="00B24F3D">
        <w:rPr>
          <w:sz w:val="28"/>
          <w:szCs w:val="28"/>
        </w:rPr>
        <w:t>і</w:t>
      </w:r>
      <w:r>
        <w:rPr>
          <w:sz w:val="28"/>
          <w:szCs w:val="28"/>
        </w:rPr>
        <w:t xml:space="preserve">з землеустрою щодо </w:t>
      </w:r>
      <w:r w:rsidR="00B24F3D">
        <w:rPr>
          <w:sz w:val="28"/>
          <w:szCs w:val="28"/>
        </w:rPr>
        <w:t xml:space="preserve">встановлення меж </w:t>
      </w:r>
      <w:r>
        <w:rPr>
          <w:sz w:val="28"/>
          <w:szCs w:val="28"/>
        </w:rPr>
        <w:t>земельн</w:t>
      </w:r>
      <w:r w:rsidR="00B24F3D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B24F3D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B24F3D">
        <w:rPr>
          <w:sz w:val="28"/>
          <w:szCs w:val="28"/>
        </w:rPr>
        <w:t xml:space="preserve"> в натурі (на місцевості) під об’єктами нерухомого майна</w:t>
      </w:r>
      <w:r>
        <w:rPr>
          <w:sz w:val="28"/>
          <w:szCs w:val="28"/>
        </w:rPr>
        <w:t>.</w:t>
      </w:r>
    </w:p>
    <w:p w:rsidR="002D62E9" w:rsidRPr="002D62E9" w:rsidRDefault="00B24F3D" w:rsidP="002D62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62E9">
        <w:rPr>
          <w:rFonts w:ascii="Times New Roman" w:hAnsi="Times New Roman" w:cs="Times New Roman"/>
          <w:b/>
          <w:sz w:val="28"/>
          <w:szCs w:val="28"/>
        </w:rPr>
        <w:t>О.Каракевич</w:t>
      </w:r>
      <w:r w:rsidRPr="002D62E9">
        <w:rPr>
          <w:rFonts w:ascii="Times New Roman" w:hAnsi="Times New Roman" w:cs="Times New Roman"/>
          <w:sz w:val="28"/>
          <w:szCs w:val="28"/>
        </w:rPr>
        <w:t xml:space="preserve"> - </w:t>
      </w:r>
      <w:r w:rsidR="002D62E9" w:rsidRPr="002D62E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D62E9">
        <w:rPr>
          <w:rFonts w:ascii="Times New Roman" w:hAnsi="Times New Roman" w:cs="Times New Roman"/>
          <w:sz w:val="28"/>
          <w:szCs w:val="28"/>
        </w:rPr>
        <w:t>М. Задорожний</w:t>
      </w:r>
      <w:r w:rsidR="002D62E9" w:rsidRPr="002D62E9">
        <w:rPr>
          <w:rFonts w:ascii="Times New Roman" w:hAnsi="Times New Roman" w:cs="Times New Roman"/>
          <w:sz w:val="28"/>
          <w:szCs w:val="28"/>
        </w:rPr>
        <w:t xml:space="preserve"> не бере участі в голосуванні </w:t>
      </w:r>
      <w:r w:rsidR="002D62E9" w:rsidRPr="002D62E9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="002D62E9" w:rsidRPr="002D62E9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="002D62E9" w:rsidRPr="002D62E9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="002D62E9" w:rsidRPr="002D62E9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="002D62E9" w:rsidRPr="002D6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D62E9">
        <w:rPr>
          <w:sz w:val="28"/>
          <w:szCs w:val="28"/>
        </w:rPr>
        <w:t>5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2D62E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2D62E9" w:rsidRDefault="002D62E9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D62E9" w:rsidRPr="002D62E9" w:rsidRDefault="002D62E9" w:rsidP="002D62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1.1. (О.Задорожна)</w:t>
      </w:r>
    </w:p>
    <w:p w:rsidR="002D62E9" w:rsidRDefault="002D62E9" w:rsidP="002D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D62E9" w:rsidRDefault="002D62E9" w:rsidP="002D62E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64)</w:t>
      </w:r>
      <w:r>
        <w:rPr>
          <w:sz w:val="28"/>
          <w:szCs w:val="28"/>
        </w:rPr>
        <w:tab/>
      </w:r>
    </w:p>
    <w:p w:rsidR="002D62E9" w:rsidRDefault="002D62E9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D62E9" w:rsidRDefault="002D62E9" w:rsidP="002D62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D62E9" w:rsidRDefault="002D62E9" w:rsidP="002D62E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65)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</w:t>
      </w:r>
      <w:r w:rsidR="002D62E9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59</w:t>
      </w:r>
      <w:r w:rsidR="002D62E9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AD63BD" w:rsidRDefault="00AD63B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2D62E9" w:rsidRDefault="002D62E9" w:rsidP="002D62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169B7" w:rsidRDefault="00B169B7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66)</w:t>
      </w:r>
      <w:r>
        <w:rPr>
          <w:sz w:val="28"/>
          <w:szCs w:val="28"/>
        </w:rPr>
        <w:tab/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598 (рішення № 598 додається)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25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2225A1">
        <w:rPr>
          <w:sz w:val="28"/>
          <w:szCs w:val="28"/>
        </w:rPr>
        <w:t>продовження терміну дії рішення міської ради</w:t>
      </w:r>
      <w:r>
        <w:rPr>
          <w:sz w:val="28"/>
          <w:szCs w:val="28"/>
        </w:rPr>
        <w:t>.</w:t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225A1">
        <w:rPr>
          <w:sz w:val="28"/>
          <w:szCs w:val="28"/>
        </w:rPr>
        <w:t>5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169B7" w:rsidRDefault="00B169B7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2225A1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2225A1" w:rsidRDefault="002225A1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 w:rsidRPr="002225A1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2.1. (У.</w:t>
      </w:r>
      <w:proofErr w:type="spellStart"/>
      <w:r>
        <w:rPr>
          <w:sz w:val="28"/>
          <w:szCs w:val="28"/>
        </w:rPr>
        <w:t>Бунь</w:t>
      </w:r>
      <w:proofErr w:type="spellEnd"/>
      <w:r>
        <w:rPr>
          <w:sz w:val="28"/>
          <w:szCs w:val="28"/>
        </w:rPr>
        <w:t>)</w:t>
      </w:r>
    </w:p>
    <w:p w:rsidR="002225A1" w:rsidRDefault="002225A1" w:rsidP="00222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дана пропозиція.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225A1" w:rsidRDefault="002225A1" w:rsidP="002225A1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68)</w:t>
      </w:r>
      <w:r>
        <w:rPr>
          <w:sz w:val="28"/>
          <w:szCs w:val="28"/>
        </w:rPr>
        <w:tab/>
      </w:r>
    </w:p>
    <w:p w:rsidR="002225A1" w:rsidRDefault="002225A1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225A1" w:rsidRDefault="002225A1" w:rsidP="00222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225A1" w:rsidRDefault="002225A1" w:rsidP="002225A1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69)</w:t>
      </w:r>
      <w:r>
        <w:rPr>
          <w:sz w:val="28"/>
          <w:szCs w:val="28"/>
        </w:rPr>
        <w:tab/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59</w:t>
      </w:r>
      <w:r w:rsidR="002225A1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59</w:t>
      </w:r>
      <w:r w:rsidR="002225A1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43. СЛУХАЛИ: </w:t>
      </w:r>
      <w:r>
        <w:rPr>
          <w:sz w:val="28"/>
          <w:szCs w:val="28"/>
        </w:rPr>
        <w:t>Про включення в перелік земельних ділянок, право яких підлягає продажу на земельних торгах, та надання дозволу на виготовлення проектів землеустрою щодо відведення земельних ділянок.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 w:rsidRPr="002225A1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комісія з питань регулювання земельних відносин не підтримала дане питання, оскільки були застереження</w:t>
      </w:r>
      <w:r w:rsidR="00E63E29">
        <w:rPr>
          <w:sz w:val="28"/>
          <w:szCs w:val="28"/>
        </w:rPr>
        <w:t>.</w:t>
      </w:r>
    </w:p>
    <w:p w:rsidR="002225A1" w:rsidRDefault="002225A1" w:rsidP="00222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63E29">
        <w:rPr>
          <w:sz w:val="28"/>
          <w:szCs w:val="28"/>
        </w:rPr>
        <w:t>5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63E29">
        <w:rPr>
          <w:sz w:val="28"/>
          <w:szCs w:val="28"/>
        </w:rPr>
        <w:t>1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63E29">
        <w:rPr>
          <w:sz w:val="28"/>
          <w:szCs w:val="28"/>
        </w:rPr>
        <w:t>13</w:t>
      </w:r>
    </w:p>
    <w:p w:rsidR="002225A1" w:rsidRDefault="002225A1" w:rsidP="002225A1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63E29">
        <w:rPr>
          <w:sz w:val="28"/>
          <w:szCs w:val="28"/>
        </w:rPr>
        <w:t>70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2225A1" w:rsidRDefault="002225A1" w:rsidP="00222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63E29">
        <w:rPr>
          <w:sz w:val="28"/>
          <w:szCs w:val="28"/>
        </w:rPr>
        <w:t>не прийнято.</w:t>
      </w:r>
    </w:p>
    <w:p w:rsidR="00B169B7" w:rsidRDefault="00B169B7" w:rsidP="002D62E9">
      <w:pPr>
        <w:tabs>
          <w:tab w:val="left" w:pos="0"/>
        </w:tabs>
        <w:jc w:val="both"/>
        <w:rPr>
          <w:sz w:val="28"/>
          <w:szCs w:val="28"/>
        </w:rPr>
      </w:pP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44. СЛУХАЛИ: </w:t>
      </w:r>
      <w:r>
        <w:rPr>
          <w:sz w:val="28"/>
          <w:szCs w:val="28"/>
        </w:rPr>
        <w:t>Про надання в оренду земельних ділянок.</w:t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71)</w:t>
      </w:r>
      <w:r>
        <w:rPr>
          <w:sz w:val="28"/>
          <w:szCs w:val="28"/>
        </w:rPr>
        <w:tab/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E63E29" w:rsidRP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1.6. (В.</w:t>
      </w:r>
      <w:proofErr w:type="spellStart"/>
      <w:r>
        <w:rPr>
          <w:sz w:val="28"/>
          <w:szCs w:val="28"/>
        </w:rPr>
        <w:t>Летнянчин</w:t>
      </w:r>
      <w:proofErr w:type="spellEnd"/>
      <w:r>
        <w:rPr>
          <w:sz w:val="28"/>
          <w:szCs w:val="28"/>
        </w:rPr>
        <w:t>), оскільки вилучено з попереднього рішення.</w:t>
      </w:r>
    </w:p>
    <w:p w:rsidR="00E63E29" w:rsidRDefault="00E63E29" w:rsidP="00E63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72)</w:t>
      </w:r>
      <w:r>
        <w:rPr>
          <w:sz w:val="28"/>
          <w:szCs w:val="28"/>
        </w:rPr>
        <w:tab/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1.6.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 w:rsidRPr="00E63E29">
        <w:rPr>
          <w:b/>
          <w:sz w:val="28"/>
          <w:szCs w:val="28"/>
        </w:rPr>
        <w:t>А.Паутинка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 (Т.</w:t>
      </w:r>
      <w:proofErr w:type="spellStart"/>
      <w:r>
        <w:rPr>
          <w:sz w:val="28"/>
          <w:szCs w:val="28"/>
        </w:rPr>
        <w:t>Бударова</w:t>
      </w:r>
      <w:proofErr w:type="spellEnd"/>
      <w:r>
        <w:rPr>
          <w:sz w:val="28"/>
          <w:szCs w:val="28"/>
        </w:rPr>
        <w:t>), оскільки не розглядалося дане питання на засіданні комісії.</w:t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дана пропозиція.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  <w:r>
        <w:rPr>
          <w:sz w:val="28"/>
          <w:szCs w:val="28"/>
        </w:rPr>
        <w:tab/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74)</w:t>
      </w:r>
      <w:r>
        <w:rPr>
          <w:sz w:val="28"/>
          <w:szCs w:val="28"/>
        </w:rPr>
        <w:tab/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600 (рішення № 600 додається)</w:t>
      </w:r>
    </w:p>
    <w:p w:rsidR="002D62E9" w:rsidRDefault="002D62E9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>
        <w:rPr>
          <w:sz w:val="28"/>
          <w:szCs w:val="28"/>
        </w:rPr>
        <w:t>Про надання в оренду земельної ділянки та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5E603E" w:rsidRPr="002D62E9" w:rsidRDefault="005E603E" w:rsidP="005E60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03E">
        <w:rPr>
          <w:rFonts w:ascii="Times New Roman" w:hAnsi="Times New Roman" w:cs="Times New Roman"/>
          <w:b/>
          <w:sz w:val="28"/>
          <w:szCs w:val="28"/>
        </w:rPr>
        <w:t>О.Каракевич</w:t>
      </w:r>
      <w:r>
        <w:rPr>
          <w:b/>
          <w:sz w:val="28"/>
          <w:szCs w:val="28"/>
        </w:rPr>
        <w:t xml:space="preserve"> </w:t>
      </w:r>
      <w:r w:rsidRPr="002D62E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5E603E">
        <w:rPr>
          <w:rFonts w:ascii="Times New Roman" w:hAnsi="Times New Roman" w:cs="Times New Roman"/>
          <w:sz w:val="28"/>
          <w:szCs w:val="28"/>
        </w:rPr>
        <w:t>С.Кулиняк</w:t>
      </w:r>
      <w:r>
        <w:rPr>
          <w:sz w:val="28"/>
          <w:szCs w:val="28"/>
        </w:rPr>
        <w:t xml:space="preserve"> </w:t>
      </w:r>
      <w:r w:rsidRPr="005E603E">
        <w:rPr>
          <w:rFonts w:ascii="Times New Roman" w:hAnsi="Times New Roman" w:cs="Times New Roman"/>
          <w:sz w:val="28"/>
          <w:szCs w:val="28"/>
        </w:rPr>
        <w:t>не бере участі</w:t>
      </w:r>
      <w:r w:rsidRPr="002D62E9">
        <w:rPr>
          <w:rFonts w:ascii="Times New Roman" w:hAnsi="Times New Roman" w:cs="Times New Roman"/>
          <w:sz w:val="28"/>
          <w:szCs w:val="28"/>
        </w:rPr>
        <w:t xml:space="preserve"> в голосуванні </w:t>
      </w:r>
      <w:r w:rsidRPr="002D62E9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2D62E9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D62E9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2D62E9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2D62E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603E">
        <w:rPr>
          <w:sz w:val="28"/>
          <w:szCs w:val="28"/>
        </w:rPr>
        <w:t>75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E603E">
        <w:rPr>
          <w:sz w:val="28"/>
          <w:szCs w:val="28"/>
        </w:rPr>
        <w:t>601</w:t>
      </w:r>
      <w:r>
        <w:rPr>
          <w:sz w:val="28"/>
          <w:szCs w:val="28"/>
        </w:rPr>
        <w:t xml:space="preserve"> (рішення № </w:t>
      </w:r>
      <w:r w:rsidR="005E603E">
        <w:rPr>
          <w:sz w:val="28"/>
          <w:szCs w:val="28"/>
        </w:rPr>
        <w:t>601</w:t>
      </w:r>
      <w:r>
        <w:rPr>
          <w:sz w:val="28"/>
          <w:szCs w:val="28"/>
        </w:rPr>
        <w:t xml:space="preserve"> додається)</w:t>
      </w:r>
    </w:p>
    <w:p w:rsidR="00E63E29" w:rsidRDefault="00E63E29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E603E" w:rsidRDefault="005E603E" w:rsidP="005E603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Питання культури.</w:t>
      </w:r>
    </w:p>
    <w:p w:rsidR="005E603E" w:rsidRP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Р.Грицай – голова постійної комісії ради.</w:t>
      </w:r>
    </w:p>
    <w:p w:rsidR="005E603E" w:rsidRPr="005E603E" w:rsidRDefault="005E603E" w:rsidP="005E603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603E" w:rsidRPr="002D62E9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46. СЛУХАЛИ: </w:t>
      </w:r>
      <w:r>
        <w:rPr>
          <w:sz w:val="28"/>
          <w:szCs w:val="28"/>
        </w:rPr>
        <w:t xml:space="preserve">Про надання звання </w:t>
      </w:r>
      <w:proofErr w:type="spellStart"/>
      <w:r>
        <w:rPr>
          <w:sz w:val="28"/>
          <w:szCs w:val="28"/>
        </w:rPr>
        <w:t>“Почесний</w:t>
      </w:r>
      <w:proofErr w:type="spellEnd"/>
      <w:r>
        <w:rPr>
          <w:sz w:val="28"/>
          <w:szCs w:val="28"/>
        </w:rPr>
        <w:t xml:space="preserve"> громадянин міста </w:t>
      </w:r>
      <w:proofErr w:type="spellStart"/>
      <w:r>
        <w:rPr>
          <w:sz w:val="28"/>
          <w:szCs w:val="28"/>
        </w:rPr>
        <w:t>Дрогобича”</w:t>
      </w:r>
      <w:proofErr w:type="spellEnd"/>
      <w:r w:rsidRPr="002D62E9">
        <w:rPr>
          <w:bCs/>
          <w:sz w:val="28"/>
          <w:szCs w:val="28"/>
        </w:rPr>
        <w:t>.</w:t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5E603E" w:rsidRDefault="005E603E" w:rsidP="005E603E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76)</w:t>
      </w:r>
      <w:r>
        <w:rPr>
          <w:sz w:val="28"/>
          <w:szCs w:val="28"/>
        </w:rPr>
        <w:tab/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602 (рішення № 602 додається)</w:t>
      </w:r>
    </w:p>
    <w:p w:rsidR="005E603E" w:rsidRDefault="005E603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E603E" w:rsidRPr="002D62E9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>
        <w:rPr>
          <w:sz w:val="28"/>
          <w:szCs w:val="28"/>
        </w:rPr>
        <w:t xml:space="preserve">Про надання звання </w:t>
      </w:r>
      <w:proofErr w:type="spellStart"/>
      <w:r>
        <w:rPr>
          <w:sz w:val="28"/>
          <w:szCs w:val="28"/>
        </w:rPr>
        <w:t>“Почесний</w:t>
      </w:r>
      <w:proofErr w:type="spellEnd"/>
      <w:r>
        <w:rPr>
          <w:sz w:val="28"/>
          <w:szCs w:val="28"/>
        </w:rPr>
        <w:t xml:space="preserve"> громадянин міста </w:t>
      </w:r>
      <w:proofErr w:type="spellStart"/>
      <w:r>
        <w:rPr>
          <w:sz w:val="28"/>
          <w:szCs w:val="28"/>
        </w:rPr>
        <w:t>Дрогобича”</w:t>
      </w:r>
      <w:proofErr w:type="spellEnd"/>
      <w:r w:rsidRPr="002D62E9">
        <w:rPr>
          <w:bCs/>
          <w:sz w:val="28"/>
          <w:szCs w:val="28"/>
        </w:rPr>
        <w:t>.</w:t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603E" w:rsidRDefault="005E603E" w:rsidP="005E603E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77)</w:t>
      </w:r>
      <w:r>
        <w:rPr>
          <w:sz w:val="28"/>
          <w:szCs w:val="28"/>
        </w:rPr>
        <w:tab/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603 (рішення № 603 додається)</w:t>
      </w:r>
    </w:p>
    <w:p w:rsidR="005E603E" w:rsidRDefault="005E603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2037D4" w:rsidRPr="002D62E9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Про внесення змін до рішення сесії від 05.09.2018 року № 1340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спорудження меморіального комплексу Борцям за самостійну </w:t>
      </w:r>
      <w:proofErr w:type="spellStart"/>
      <w:r>
        <w:rPr>
          <w:sz w:val="28"/>
          <w:szCs w:val="28"/>
        </w:rPr>
        <w:t>Україну”</w:t>
      </w:r>
      <w:proofErr w:type="spellEnd"/>
      <w:r w:rsidRPr="002D62E9">
        <w:rPr>
          <w:bCs/>
          <w:sz w:val="28"/>
          <w:szCs w:val="28"/>
        </w:rPr>
        <w:t>.</w:t>
      </w: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78)</w:t>
      </w:r>
      <w:r>
        <w:rPr>
          <w:sz w:val="28"/>
          <w:szCs w:val="28"/>
        </w:rPr>
        <w:tab/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 w:rsidRPr="002037D4">
        <w:rPr>
          <w:b/>
          <w:sz w:val="28"/>
          <w:szCs w:val="28"/>
        </w:rPr>
        <w:t>О.Стебельська</w:t>
      </w:r>
      <w:r>
        <w:rPr>
          <w:sz w:val="28"/>
          <w:szCs w:val="28"/>
        </w:rPr>
        <w:t xml:space="preserve"> – запропонувала включити до складу оргкомітету депутата міської ради М.Задорожного.</w:t>
      </w: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дана пропозиція.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79)</w:t>
      </w:r>
      <w:r>
        <w:rPr>
          <w:sz w:val="28"/>
          <w:szCs w:val="28"/>
        </w:rPr>
        <w:tab/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 w:rsidRPr="002037D4">
        <w:rPr>
          <w:b/>
          <w:sz w:val="28"/>
          <w:szCs w:val="28"/>
        </w:rPr>
        <w:t>М.Тяжкун</w:t>
      </w:r>
      <w:r>
        <w:rPr>
          <w:sz w:val="28"/>
          <w:szCs w:val="28"/>
        </w:rPr>
        <w:t xml:space="preserve"> – запропонувала включити до складу оргкомітету депутата О.</w:t>
      </w:r>
      <w:proofErr w:type="spellStart"/>
      <w:r>
        <w:rPr>
          <w:sz w:val="28"/>
          <w:szCs w:val="28"/>
        </w:rPr>
        <w:t>Дьорку</w:t>
      </w:r>
      <w:proofErr w:type="spellEnd"/>
      <w:r>
        <w:rPr>
          <w:sz w:val="28"/>
          <w:szCs w:val="28"/>
        </w:rPr>
        <w:t>.</w:t>
      </w: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дана пропозиція.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  <w:r>
        <w:rPr>
          <w:sz w:val="28"/>
          <w:szCs w:val="28"/>
        </w:rPr>
        <w:tab/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  <w:r>
        <w:rPr>
          <w:sz w:val="28"/>
          <w:szCs w:val="28"/>
        </w:rPr>
        <w:tab/>
      </w: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604 (рішення № 604 додається)</w:t>
      </w:r>
    </w:p>
    <w:p w:rsidR="002037D4" w:rsidRDefault="002037D4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2037D4" w:rsidRDefault="002037D4" w:rsidP="004716E8">
      <w:pPr>
        <w:tabs>
          <w:tab w:val="left" w:pos="0"/>
        </w:tabs>
        <w:jc w:val="both"/>
        <w:rPr>
          <w:sz w:val="28"/>
          <w:szCs w:val="28"/>
        </w:rPr>
      </w:pPr>
      <w:r w:rsidRPr="002037D4">
        <w:rPr>
          <w:b/>
          <w:sz w:val="28"/>
          <w:szCs w:val="28"/>
        </w:rPr>
        <w:t>Б.Звір</w:t>
      </w:r>
      <w:r>
        <w:rPr>
          <w:sz w:val="28"/>
          <w:szCs w:val="28"/>
        </w:rPr>
        <w:t xml:space="preserve"> – висловив пропозицію щодо розгляду питання про надання звання </w:t>
      </w:r>
      <w:proofErr w:type="spellStart"/>
      <w:r>
        <w:rPr>
          <w:sz w:val="28"/>
          <w:szCs w:val="28"/>
        </w:rPr>
        <w:t>“Почесний</w:t>
      </w:r>
      <w:proofErr w:type="spellEnd"/>
      <w:r>
        <w:rPr>
          <w:sz w:val="28"/>
          <w:szCs w:val="28"/>
        </w:rPr>
        <w:t xml:space="preserve"> громадянин міста </w:t>
      </w:r>
      <w:proofErr w:type="spellStart"/>
      <w:r>
        <w:rPr>
          <w:sz w:val="28"/>
          <w:szCs w:val="28"/>
        </w:rPr>
        <w:t>Дрогобича”</w:t>
      </w:r>
      <w:proofErr w:type="spellEnd"/>
      <w:r>
        <w:rPr>
          <w:sz w:val="28"/>
          <w:szCs w:val="28"/>
        </w:rPr>
        <w:t xml:space="preserve"> на усіх комісіях ради.</w:t>
      </w:r>
    </w:p>
    <w:p w:rsidR="002037D4" w:rsidRDefault="002037D4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2037D4" w:rsidRPr="00CD2760" w:rsidRDefault="00CD2760" w:rsidP="00CD2760">
      <w:pPr>
        <w:tabs>
          <w:tab w:val="left" w:pos="0"/>
        </w:tabs>
        <w:jc w:val="center"/>
        <w:rPr>
          <w:b/>
          <w:sz w:val="28"/>
          <w:szCs w:val="28"/>
        </w:rPr>
      </w:pPr>
      <w:r w:rsidRPr="00CD2760">
        <w:rPr>
          <w:b/>
          <w:sz w:val="28"/>
          <w:szCs w:val="28"/>
        </w:rPr>
        <w:t>Питання оренди та приватизації комунального майна.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 w:rsidRPr="00CD2760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 xml:space="preserve">Про передачу на баланс управління майна громади нежитлової будівлі за адресою: с. </w:t>
      </w:r>
      <w:proofErr w:type="spellStart"/>
      <w:r>
        <w:rPr>
          <w:sz w:val="28"/>
          <w:szCs w:val="28"/>
        </w:rPr>
        <w:t>Рихтичі</w:t>
      </w:r>
      <w:proofErr w:type="spellEnd"/>
      <w:r>
        <w:rPr>
          <w:sz w:val="28"/>
          <w:szCs w:val="28"/>
        </w:rPr>
        <w:t>, вул.. Дрогобицька, 3.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82)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605 (рішення № 605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>Про передачу на баланс управління майна громади нежитлової будівлі за адресою: м. Дрогобич, вул.. Козловського, 1.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83)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606 (рішення № 606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9F57DE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умов передачі в оренду об’єкту комунальної власності шляхом проведення електронного аукціону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F57DE">
        <w:rPr>
          <w:sz w:val="28"/>
          <w:szCs w:val="28"/>
        </w:rPr>
        <w:t>3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9F57D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</w:t>
      </w:r>
      <w:r w:rsidR="009F57DE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60</w:t>
      </w:r>
      <w:r w:rsidR="009F57DE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9F57DE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першого типу об’єктів комунальної власності Дрогобицької міської територіальної громади, що перебувають на балансі управління культури та розвитку туризму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F57DE">
        <w:rPr>
          <w:sz w:val="28"/>
          <w:szCs w:val="28"/>
        </w:rPr>
        <w:t>2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9F57D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</w:t>
      </w:r>
      <w:r w:rsidR="009F57DE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60</w:t>
      </w:r>
      <w:r w:rsidR="009F57DE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9F57DE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9F57D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60</w:t>
      </w:r>
      <w:r w:rsidR="009F57DE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60</w:t>
      </w:r>
      <w:r w:rsidR="009F57DE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9F57DE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другого типу об’єктів комунальної власності Дрогобицької міської територіальної громади та надання дозволу на укладання договору оренди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F57DE">
        <w:rPr>
          <w:sz w:val="28"/>
          <w:szCs w:val="28"/>
        </w:rPr>
        <w:t>5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9F57D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</w:t>
      </w:r>
      <w:r w:rsidR="009F57DE">
        <w:rPr>
          <w:sz w:val="28"/>
          <w:szCs w:val="28"/>
        </w:rPr>
        <w:t>10</w:t>
      </w:r>
      <w:r>
        <w:rPr>
          <w:sz w:val="28"/>
          <w:szCs w:val="28"/>
        </w:rPr>
        <w:t xml:space="preserve"> (рішення № 6</w:t>
      </w:r>
      <w:r w:rsidR="009F57DE">
        <w:rPr>
          <w:sz w:val="28"/>
          <w:szCs w:val="28"/>
        </w:rPr>
        <w:t>10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9F57DE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підтвердження факту перебування об’єкту нерухомого майна в комунальній власності Дрогобицької міської територіальної громади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44C59">
        <w:rPr>
          <w:sz w:val="28"/>
          <w:szCs w:val="28"/>
        </w:rPr>
        <w:t>4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444C5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</w:t>
      </w:r>
      <w:r w:rsidR="00444C59">
        <w:rPr>
          <w:sz w:val="28"/>
          <w:szCs w:val="28"/>
        </w:rPr>
        <w:t>11</w:t>
      </w:r>
      <w:r>
        <w:rPr>
          <w:sz w:val="28"/>
          <w:szCs w:val="28"/>
        </w:rPr>
        <w:t xml:space="preserve"> (рішення № 6</w:t>
      </w:r>
      <w:r w:rsidR="00444C59">
        <w:rPr>
          <w:sz w:val="28"/>
          <w:szCs w:val="28"/>
        </w:rPr>
        <w:t>11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CD2760" w:rsidRPr="002D62E9" w:rsidRDefault="00444C59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55</w:t>
      </w:r>
      <w:r w:rsidR="00CD2760">
        <w:rPr>
          <w:b/>
          <w:sz w:val="28"/>
          <w:szCs w:val="28"/>
        </w:rPr>
        <w:t xml:space="preserve">. СЛУХАЛИ: </w:t>
      </w:r>
      <w:r w:rsidR="00CD276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Положення про оренду майна Дрогобицької міської територіальної громади</w:t>
      </w:r>
      <w:r w:rsidR="00CD2760">
        <w:rPr>
          <w:sz w:val="28"/>
          <w:szCs w:val="28"/>
        </w:rPr>
        <w:t>.</w:t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44C59">
        <w:rPr>
          <w:sz w:val="28"/>
          <w:szCs w:val="28"/>
        </w:rPr>
        <w:t>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D2760" w:rsidRDefault="00CD2760" w:rsidP="00CD2760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444C59">
        <w:rPr>
          <w:sz w:val="28"/>
          <w:szCs w:val="28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CD2760" w:rsidRDefault="00CD2760" w:rsidP="00CD2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</w:t>
      </w:r>
      <w:r w:rsidR="00444C59">
        <w:rPr>
          <w:sz w:val="28"/>
          <w:szCs w:val="28"/>
        </w:rPr>
        <w:t>12</w:t>
      </w:r>
      <w:r>
        <w:rPr>
          <w:sz w:val="28"/>
          <w:szCs w:val="28"/>
        </w:rPr>
        <w:t xml:space="preserve"> (рішення № 6</w:t>
      </w:r>
      <w:r w:rsidR="00444C59">
        <w:rPr>
          <w:sz w:val="28"/>
          <w:szCs w:val="28"/>
        </w:rPr>
        <w:t>12</w:t>
      </w:r>
      <w:r>
        <w:rPr>
          <w:sz w:val="28"/>
          <w:szCs w:val="28"/>
        </w:rPr>
        <w:t xml:space="preserve"> додається)</w:t>
      </w:r>
    </w:p>
    <w:p w:rsidR="00CD2760" w:rsidRDefault="00CD2760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444C59" w:rsidRPr="002D62E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>
        <w:rPr>
          <w:sz w:val="28"/>
          <w:szCs w:val="28"/>
        </w:rPr>
        <w:t>Про продовження дії договорів оренди нежитлових приміщень шляхом проведення аукціону.</w:t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4C59" w:rsidRDefault="00444C59" w:rsidP="00444C5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90)</w:t>
      </w:r>
      <w:r>
        <w:rPr>
          <w:sz w:val="28"/>
          <w:szCs w:val="28"/>
        </w:rPr>
        <w:tab/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613 (рішення № 613 додається)</w:t>
      </w:r>
    </w:p>
    <w:p w:rsidR="00444C59" w:rsidRPr="002D62E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>
        <w:rPr>
          <w:sz w:val="28"/>
          <w:szCs w:val="28"/>
        </w:rPr>
        <w:t>Про надання дозволу на безкоштовну передачу матеріальних цінностей та приміщень.</w:t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4C59" w:rsidRDefault="00444C59" w:rsidP="00444C5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91)</w:t>
      </w:r>
      <w:r>
        <w:rPr>
          <w:sz w:val="28"/>
          <w:szCs w:val="28"/>
        </w:rPr>
        <w:tab/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614 (рішення № 614 додається)</w:t>
      </w:r>
    </w:p>
    <w:p w:rsidR="00444C59" w:rsidRDefault="00444C59" w:rsidP="00444C59">
      <w:pPr>
        <w:jc w:val="both"/>
        <w:rPr>
          <w:sz w:val="28"/>
          <w:szCs w:val="28"/>
        </w:rPr>
      </w:pPr>
    </w:p>
    <w:p w:rsidR="00444C59" w:rsidRPr="002D62E9" w:rsidRDefault="00383278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444C59">
        <w:rPr>
          <w:b/>
          <w:sz w:val="28"/>
          <w:szCs w:val="28"/>
        </w:rPr>
        <w:t xml:space="preserve">. СЛУХАЛИ: </w:t>
      </w:r>
      <w:r w:rsidR="00444C59">
        <w:rPr>
          <w:sz w:val="28"/>
          <w:szCs w:val="28"/>
        </w:rPr>
        <w:t xml:space="preserve">Про </w:t>
      </w:r>
      <w:r w:rsidR="00CB4C31">
        <w:rPr>
          <w:sz w:val="28"/>
          <w:szCs w:val="28"/>
        </w:rPr>
        <w:t>надання дозволу управлінню майна громади виконавчих органів Дрогобицької міської ради на повернення коштів</w:t>
      </w:r>
      <w:r w:rsidR="00444C59">
        <w:rPr>
          <w:sz w:val="28"/>
          <w:szCs w:val="28"/>
        </w:rPr>
        <w:t>.</w:t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B4C31">
        <w:rPr>
          <w:sz w:val="28"/>
          <w:szCs w:val="28"/>
        </w:rPr>
        <w:t>3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4C59" w:rsidRDefault="00444C59" w:rsidP="00444C5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B4C31">
        <w:rPr>
          <w:sz w:val="28"/>
          <w:szCs w:val="28"/>
        </w:rPr>
        <w:t>9</w:t>
      </w: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</w:t>
      </w:r>
      <w:r w:rsidR="00CB4C31">
        <w:rPr>
          <w:sz w:val="28"/>
          <w:szCs w:val="28"/>
        </w:rPr>
        <w:t>1</w:t>
      </w:r>
      <w:r>
        <w:rPr>
          <w:sz w:val="28"/>
          <w:szCs w:val="28"/>
        </w:rPr>
        <w:t>5 (рішення № 6</w:t>
      </w:r>
      <w:r w:rsidR="00CB4C31">
        <w:rPr>
          <w:sz w:val="28"/>
          <w:szCs w:val="28"/>
        </w:rPr>
        <w:t>1</w:t>
      </w:r>
      <w:r>
        <w:rPr>
          <w:sz w:val="28"/>
          <w:szCs w:val="28"/>
        </w:rPr>
        <w:t>5 додається)</w:t>
      </w:r>
    </w:p>
    <w:p w:rsidR="00CB4C31" w:rsidRDefault="00CB4C31" w:rsidP="00444C59">
      <w:pPr>
        <w:jc w:val="both"/>
        <w:rPr>
          <w:sz w:val="28"/>
          <w:szCs w:val="28"/>
        </w:rPr>
      </w:pPr>
    </w:p>
    <w:p w:rsidR="00444C59" w:rsidRPr="002D62E9" w:rsidRDefault="00383278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44C59">
        <w:rPr>
          <w:b/>
          <w:sz w:val="28"/>
          <w:szCs w:val="28"/>
        </w:rPr>
        <w:t xml:space="preserve">9. СЛУХАЛИ: </w:t>
      </w:r>
      <w:r w:rsidR="00444C5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>
        <w:rPr>
          <w:sz w:val="28"/>
          <w:szCs w:val="28"/>
        </w:rPr>
        <w:t>інвентаря</w:t>
      </w:r>
      <w:proofErr w:type="spellEnd"/>
      <w:r w:rsidR="00444C59">
        <w:rPr>
          <w:sz w:val="28"/>
          <w:szCs w:val="28"/>
        </w:rPr>
        <w:t>.</w:t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44C59" w:rsidRDefault="00444C59" w:rsidP="00444C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44C59" w:rsidRDefault="00444C59" w:rsidP="00444C5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83278">
        <w:rPr>
          <w:sz w:val="28"/>
          <w:szCs w:val="28"/>
        </w:rPr>
        <w:t>93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444C59" w:rsidRDefault="00444C59" w:rsidP="00444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</w:t>
      </w:r>
      <w:r w:rsidR="00383278">
        <w:rPr>
          <w:sz w:val="28"/>
          <w:szCs w:val="28"/>
        </w:rPr>
        <w:t>16</w:t>
      </w:r>
      <w:r>
        <w:rPr>
          <w:sz w:val="28"/>
          <w:szCs w:val="28"/>
        </w:rPr>
        <w:t xml:space="preserve"> (рішення № 6</w:t>
      </w:r>
      <w:r w:rsidR="00383278">
        <w:rPr>
          <w:sz w:val="28"/>
          <w:szCs w:val="28"/>
        </w:rPr>
        <w:t>16</w:t>
      </w:r>
      <w:r>
        <w:rPr>
          <w:sz w:val="28"/>
          <w:szCs w:val="28"/>
        </w:rPr>
        <w:t xml:space="preserve"> додається)</w:t>
      </w:r>
    </w:p>
    <w:p w:rsidR="00444C59" w:rsidRDefault="00444C59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383278" w:rsidRPr="002D62E9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>
        <w:rPr>
          <w:sz w:val="28"/>
          <w:szCs w:val="28"/>
        </w:rPr>
        <w:t xml:space="preserve">Про прийняття на баланс виконавчого комітету Дрогобицької міської ради комп’ютерного обладнання </w:t>
      </w:r>
      <w:r w:rsidR="00E203A9">
        <w:rPr>
          <w:sz w:val="28"/>
          <w:szCs w:val="28"/>
        </w:rPr>
        <w:t>з балансу Львівської обласної державної адміністрації з державної у комунальну власність</w:t>
      </w:r>
      <w:r>
        <w:rPr>
          <w:sz w:val="28"/>
          <w:szCs w:val="28"/>
        </w:rPr>
        <w:t>.</w:t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203A9">
        <w:rPr>
          <w:sz w:val="28"/>
          <w:szCs w:val="28"/>
        </w:rPr>
        <w:t>2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3278" w:rsidRDefault="00383278" w:rsidP="00383278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</w:t>
      </w:r>
      <w:r w:rsidR="00E203A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61</w:t>
      </w:r>
      <w:r w:rsidR="00E203A9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61</w:t>
      </w:r>
      <w:r w:rsidR="00E203A9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383278" w:rsidRDefault="00383278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383278" w:rsidRPr="002D62E9" w:rsidRDefault="00E203A9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383278">
        <w:rPr>
          <w:b/>
          <w:sz w:val="28"/>
          <w:szCs w:val="28"/>
        </w:rPr>
        <w:t xml:space="preserve">. СЛУХАЛИ: </w:t>
      </w:r>
      <w:r w:rsidR="00383278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персонального складу постійних комісій Дрогобицької міської ради восьмого скликання</w:t>
      </w:r>
      <w:r w:rsidR="00383278">
        <w:rPr>
          <w:sz w:val="28"/>
          <w:szCs w:val="28"/>
        </w:rPr>
        <w:t>.</w:t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  <w:r w:rsidR="00E203A9">
        <w:rPr>
          <w:sz w:val="28"/>
          <w:szCs w:val="28"/>
        </w:rPr>
        <w:t>0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203A9">
        <w:rPr>
          <w:sz w:val="28"/>
          <w:szCs w:val="28"/>
        </w:rPr>
        <w:t>5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203A9">
        <w:rPr>
          <w:sz w:val="28"/>
          <w:szCs w:val="28"/>
        </w:rPr>
        <w:t>4</w:t>
      </w:r>
    </w:p>
    <w:p w:rsidR="00383278" w:rsidRDefault="00383278" w:rsidP="00383278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</w:t>
      </w:r>
      <w:r w:rsidR="00E203A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203A9">
        <w:rPr>
          <w:sz w:val="28"/>
          <w:szCs w:val="28"/>
        </w:rPr>
        <w:t>не прийнято.</w:t>
      </w:r>
    </w:p>
    <w:p w:rsidR="00383278" w:rsidRDefault="00383278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383278" w:rsidRPr="002D62E9" w:rsidRDefault="00E203A9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383278">
        <w:rPr>
          <w:b/>
          <w:sz w:val="28"/>
          <w:szCs w:val="28"/>
        </w:rPr>
        <w:t xml:space="preserve">. СЛУХАЛИ: </w:t>
      </w:r>
      <w:r w:rsidR="0038327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в рішення Дрогобицької міської ради від 05.03.2021  № 170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структури Дрогобицької міської ради, загальної </w:t>
      </w:r>
      <w:proofErr w:type="spellStart"/>
      <w:r>
        <w:rPr>
          <w:sz w:val="28"/>
          <w:szCs w:val="28"/>
        </w:rPr>
        <w:t>чисельності”</w:t>
      </w:r>
      <w:proofErr w:type="spellEnd"/>
      <w:r w:rsidR="00383278">
        <w:rPr>
          <w:sz w:val="28"/>
          <w:szCs w:val="28"/>
        </w:rPr>
        <w:t>.</w:t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203A9">
        <w:rPr>
          <w:sz w:val="28"/>
          <w:szCs w:val="28"/>
        </w:rPr>
        <w:t>6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3278" w:rsidRDefault="00383278" w:rsidP="00383278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</w:t>
      </w:r>
      <w:r w:rsidR="00E203A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61</w:t>
      </w:r>
      <w:r w:rsidR="00E203A9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61</w:t>
      </w:r>
      <w:r w:rsidR="00E203A9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383278" w:rsidRDefault="00383278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383278" w:rsidRPr="002D62E9" w:rsidRDefault="008E026B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383278">
        <w:rPr>
          <w:b/>
          <w:sz w:val="28"/>
          <w:szCs w:val="28"/>
        </w:rPr>
        <w:t xml:space="preserve">. СЛУХАЛИ: </w:t>
      </w:r>
      <w:r w:rsidR="0038327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Звернення депутатів Дрогобицької міської ради до Голови Верховної Ради України та Прем’єр – міністра України щодо ситуації яка </w:t>
      </w:r>
      <w:proofErr w:type="spellStart"/>
      <w:r>
        <w:rPr>
          <w:sz w:val="28"/>
          <w:szCs w:val="28"/>
        </w:rPr>
        <w:t>складась</w:t>
      </w:r>
      <w:proofErr w:type="spellEnd"/>
      <w:r>
        <w:rPr>
          <w:sz w:val="28"/>
          <w:szCs w:val="28"/>
        </w:rPr>
        <w:t xml:space="preserve"> на ПАТ </w:t>
      </w:r>
      <w:proofErr w:type="spellStart"/>
      <w:r>
        <w:rPr>
          <w:sz w:val="28"/>
          <w:szCs w:val="28"/>
        </w:rPr>
        <w:t>“Стебницьке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гірничо</w:t>
      </w:r>
      <w:proofErr w:type="spellEnd"/>
      <w:r>
        <w:rPr>
          <w:sz w:val="28"/>
          <w:szCs w:val="28"/>
        </w:rPr>
        <w:t xml:space="preserve"> – хімічне підприємство </w:t>
      </w:r>
      <w:proofErr w:type="spellStart"/>
      <w:r>
        <w:rPr>
          <w:sz w:val="28"/>
          <w:szCs w:val="28"/>
        </w:rPr>
        <w:t>“Полімінерал”</w:t>
      </w:r>
      <w:proofErr w:type="spellEnd"/>
      <w:r w:rsidR="00383278">
        <w:rPr>
          <w:sz w:val="28"/>
          <w:szCs w:val="28"/>
        </w:rPr>
        <w:t>.</w:t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E026B">
        <w:rPr>
          <w:sz w:val="28"/>
          <w:szCs w:val="28"/>
        </w:rPr>
        <w:t>4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3278" w:rsidRDefault="00383278" w:rsidP="003832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3278" w:rsidRDefault="00383278" w:rsidP="00383278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9</w:t>
      </w:r>
      <w:r w:rsidR="008E026B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383278" w:rsidRDefault="00383278" w:rsidP="00383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61</w:t>
      </w:r>
      <w:r w:rsidR="008E026B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61</w:t>
      </w:r>
      <w:r w:rsidR="008E026B">
        <w:rPr>
          <w:sz w:val="28"/>
          <w:szCs w:val="28"/>
        </w:rPr>
        <w:t>9</w:t>
      </w:r>
      <w:r>
        <w:rPr>
          <w:sz w:val="28"/>
          <w:szCs w:val="28"/>
        </w:rPr>
        <w:t>додається)</w:t>
      </w:r>
    </w:p>
    <w:p w:rsidR="00383278" w:rsidRDefault="00383278" w:rsidP="00CD2760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О.Каракевич</w:t>
      </w: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8E026B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Ю.Кушлик</w:t>
      </w: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</w:p>
    <w:sectPr w:rsidR="004716E8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16E8"/>
    <w:rsid w:val="00070600"/>
    <w:rsid w:val="000B72B1"/>
    <w:rsid w:val="000E2ACA"/>
    <w:rsid w:val="001409E5"/>
    <w:rsid w:val="001E667B"/>
    <w:rsid w:val="002037D4"/>
    <w:rsid w:val="002225A1"/>
    <w:rsid w:val="00287BFB"/>
    <w:rsid w:val="002A7409"/>
    <w:rsid w:val="002D62E9"/>
    <w:rsid w:val="00320FBD"/>
    <w:rsid w:val="00332A30"/>
    <w:rsid w:val="00374FA1"/>
    <w:rsid w:val="00383278"/>
    <w:rsid w:val="00421F90"/>
    <w:rsid w:val="00444C59"/>
    <w:rsid w:val="004716E8"/>
    <w:rsid w:val="00492698"/>
    <w:rsid w:val="004A1D78"/>
    <w:rsid w:val="004F675D"/>
    <w:rsid w:val="00533B4E"/>
    <w:rsid w:val="0057481F"/>
    <w:rsid w:val="005E603E"/>
    <w:rsid w:val="005F0B1D"/>
    <w:rsid w:val="005F502F"/>
    <w:rsid w:val="008A0BC8"/>
    <w:rsid w:val="008E026B"/>
    <w:rsid w:val="008E4026"/>
    <w:rsid w:val="00933D0A"/>
    <w:rsid w:val="00955ACA"/>
    <w:rsid w:val="009B32BB"/>
    <w:rsid w:val="009B6063"/>
    <w:rsid w:val="009F57DE"/>
    <w:rsid w:val="00A01B56"/>
    <w:rsid w:val="00A20F95"/>
    <w:rsid w:val="00A867C0"/>
    <w:rsid w:val="00A9081E"/>
    <w:rsid w:val="00A9513A"/>
    <w:rsid w:val="00A96554"/>
    <w:rsid w:val="00AD2E23"/>
    <w:rsid w:val="00AD63BD"/>
    <w:rsid w:val="00B169B7"/>
    <w:rsid w:val="00B24F3D"/>
    <w:rsid w:val="00B95A2B"/>
    <w:rsid w:val="00C21584"/>
    <w:rsid w:val="00CB4C31"/>
    <w:rsid w:val="00CD2760"/>
    <w:rsid w:val="00D10435"/>
    <w:rsid w:val="00D22CDC"/>
    <w:rsid w:val="00D261A2"/>
    <w:rsid w:val="00D7186D"/>
    <w:rsid w:val="00D73743"/>
    <w:rsid w:val="00D84819"/>
    <w:rsid w:val="00DE1B74"/>
    <w:rsid w:val="00E203A9"/>
    <w:rsid w:val="00E506AB"/>
    <w:rsid w:val="00E51ACE"/>
    <w:rsid w:val="00E61C5A"/>
    <w:rsid w:val="00E63E29"/>
    <w:rsid w:val="00F5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16E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716E8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1">
    <w:name w:val="Обычный1"/>
    <w:uiPriority w:val="99"/>
    <w:rsid w:val="004716E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Style7">
    <w:name w:val="Style7"/>
    <w:basedOn w:val="a"/>
    <w:uiPriority w:val="99"/>
    <w:rsid w:val="004716E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716E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2D62E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2021-09-14T12:44:00Z</cp:lastPrinted>
  <dcterms:created xsi:type="dcterms:W3CDTF">2021-09-10T11:45:00Z</dcterms:created>
  <dcterms:modified xsi:type="dcterms:W3CDTF">2021-09-14T12:47:00Z</dcterms:modified>
</cp:coreProperties>
</file>