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554D5" w14:textId="5000BCC7" w:rsidR="000B659A" w:rsidRPr="000B659A" w:rsidRDefault="000B659A" w:rsidP="000B659A">
      <w:pPr>
        <w:jc w:val="right"/>
        <w:rPr>
          <w:rFonts w:ascii="Times New Roman" w:hAnsi="Times New Roman" w:cs="Times New Roman"/>
          <w:b/>
          <w:bCs/>
          <w:sz w:val="28"/>
          <w:lang w:val="uk-UA"/>
        </w:rPr>
      </w:pPr>
      <w:r w:rsidRPr="000B659A">
        <w:rPr>
          <w:rFonts w:ascii="Times New Roman" w:hAnsi="Times New Roman" w:cs="Times New Roman"/>
          <w:b/>
          <w:bCs/>
          <w:sz w:val="28"/>
          <w:lang w:val="uk-UA"/>
        </w:rPr>
        <w:t xml:space="preserve">                                                                                                       Додаток № </w:t>
      </w:r>
      <w:r>
        <w:rPr>
          <w:rFonts w:ascii="Times New Roman" w:hAnsi="Times New Roman" w:cs="Times New Roman"/>
          <w:b/>
          <w:bCs/>
          <w:sz w:val="28"/>
          <w:lang w:val="uk-UA"/>
        </w:rPr>
        <w:t>1</w:t>
      </w:r>
    </w:p>
    <w:p w14:paraId="76B42660" w14:textId="77777777" w:rsidR="000B659A" w:rsidRPr="000B659A" w:rsidRDefault="000B659A" w:rsidP="000B659A">
      <w:pPr>
        <w:jc w:val="right"/>
        <w:rPr>
          <w:rFonts w:ascii="Times New Roman" w:hAnsi="Times New Roman" w:cs="Times New Roman"/>
          <w:b/>
          <w:bCs/>
          <w:sz w:val="28"/>
          <w:lang w:val="uk-UA"/>
        </w:rPr>
      </w:pPr>
      <w:r w:rsidRPr="000B659A">
        <w:rPr>
          <w:rFonts w:ascii="Times New Roman" w:hAnsi="Times New Roman" w:cs="Times New Roman"/>
          <w:b/>
          <w:bCs/>
          <w:sz w:val="28"/>
          <w:lang w:val="uk-UA"/>
        </w:rPr>
        <w:t xml:space="preserve"> до рішення виконавчого комітету</w:t>
      </w:r>
    </w:p>
    <w:p w14:paraId="78311726" w14:textId="77777777" w:rsidR="000B659A" w:rsidRPr="000B659A" w:rsidRDefault="000B659A" w:rsidP="000B659A">
      <w:pPr>
        <w:jc w:val="right"/>
        <w:rPr>
          <w:rFonts w:ascii="Times New Roman" w:hAnsi="Times New Roman" w:cs="Times New Roman"/>
          <w:b/>
          <w:bCs/>
          <w:sz w:val="28"/>
          <w:lang w:val="uk-UA"/>
        </w:rPr>
      </w:pPr>
      <w:r w:rsidRPr="000B659A">
        <w:rPr>
          <w:rFonts w:ascii="Times New Roman" w:hAnsi="Times New Roman" w:cs="Times New Roman"/>
          <w:b/>
          <w:bCs/>
          <w:sz w:val="28"/>
          <w:lang w:val="uk-UA"/>
        </w:rPr>
        <w:t xml:space="preserve"> Дрогобицької міської ради</w:t>
      </w:r>
    </w:p>
    <w:p w14:paraId="0E520AC3" w14:textId="5A8AF57B" w:rsidR="000B659A" w:rsidRPr="000B659A" w:rsidRDefault="000B659A" w:rsidP="000B659A">
      <w:pPr>
        <w:jc w:val="right"/>
        <w:rPr>
          <w:rFonts w:ascii="Times New Roman" w:hAnsi="Times New Roman" w:cs="Times New Roman"/>
          <w:b/>
          <w:bCs/>
          <w:sz w:val="28"/>
          <w:lang w:val="uk-UA"/>
        </w:rPr>
      </w:pPr>
      <w:r w:rsidRPr="000B659A">
        <w:rPr>
          <w:rFonts w:ascii="Times New Roman" w:hAnsi="Times New Roman" w:cs="Times New Roman"/>
          <w:b/>
          <w:bCs/>
          <w:sz w:val="28"/>
          <w:lang w:val="uk-UA"/>
        </w:rPr>
        <w:t xml:space="preserve">від </w:t>
      </w:r>
      <w:r w:rsidR="00863F4A">
        <w:rPr>
          <w:rFonts w:ascii="Times New Roman" w:hAnsi="Times New Roman" w:cs="Times New Roman"/>
          <w:b/>
          <w:bCs/>
          <w:sz w:val="28"/>
          <w:lang w:val="uk-UA"/>
        </w:rPr>
        <w:t>21.12.</w:t>
      </w:r>
      <w:r w:rsidRPr="000B659A">
        <w:rPr>
          <w:rFonts w:ascii="Times New Roman" w:hAnsi="Times New Roman" w:cs="Times New Roman"/>
          <w:b/>
          <w:bCs/>
          <w:sz w:val="28"/>
          <w:lang w:val="uk-UA"/>
        </w:rPr>
        <w:t>2021</w:t>
      </w:r>
      <w:r w:rsidR="00863F4A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bookmarkStart w:id="0" w:name="_GoBack"/>
      <w:bookmarkEnd w:id="0"/>
      <w:r w:rsidR="00863F4A" w:rsidRPr="000B659A">
        <w:rPr>
          <w:rFonts w:ascii="Times New Roman" w:hAnsi="Times New Roman" w:cs="Times New Roman"/>
          <w:b/>
          <w:bCs/>
          <w:sz w:val="28"/>
          <w:lang w:val="uk-UA"/>
        </w:rPr>
        <w:t>№</w:t>
      </w:r>
      <w:r w:rsidR="00863F4A">
        <w:rPr>
          <w:rFonts w:ascii="Times New Roman" w:hAnsi="Times New Roman" w:cs="Times New Roman"/>
          <w:b/>
          <w:bCs/>
          <w:sz w:val="28"/>
          <w:lang w:val="uk-UA"/>
        </w:rPr>
        <w:t>399</w:t>
      </w:r>
    </w:p>
    <w:p w14:paraId="7C739B5A" w14:textId="77777777" w:rsidR="000B659A" w:rsidRPr="000B659A" w:rsidRDefault="000B659A" w:rsidP="000B659A">
      <w:pPr>
        <w:jc w:val="right"/>
        <w:rPr>
          <w:rFonts w:ascii="Times New Roman" w:hAnsi="Times New Roman" w:cs="Times New Roman"/>
          <w:b/>
          <w:bCs/>
          <w:sz w:val="28"/>
          <w:lang w:val="uk-UA"/>
        </w:rPr>
      </w:pPr>
    </w:p>
    <w:p w14:paraId="7A1BB497" w14:textId="77777777" w:rsidR="000B659A" w:rsidRPr="000B659A" w:rsidRDefault="000B659A" w:rsidP="000B659A">
      <w:pPr>
        <w:jc w:val="right"/>
        <w:rPr>
          <w:rFonts w:ascii="Times New Roman" w:hAnsi="Times New Roman" w:cs="Times New Roman"/>
          <w:b/>
          <w:bCs/>
          <w:sz w:val="28"/>
          <w:lang w:val="uk-UA"/>
        </w:rPr>
      </w:pPr>
    </w:p>
    <w:p w14:paraId="13EC1073" w14:textId="77777777" w:rsidR="000B659A" w:rsidRPr="000B659A" w:rsidRDefault="000B659A" w:rsidP="000B659A">
      <w:pPr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0B659A">
        <w:rPr>
          <w:rFonts w:ascii="Times New Roman" w:hAnsi="Times New Roman" w:cs="Times New Roman"/>
          <w:b/>
          <w:bCs/>
          <w:sz w:val="28"/>
          <w:lang w:val="uk-UA"/>
        </w:rPr>
        <w:t xml:space="preserve">Перелік </w:t>
      </w:r>
    </w:p>
    <w:p w14:paraId="623FCE89" w14:textId="77777777" w:rsidR="000B659A" w:rsidRPr="000B659A" w:rsidRDefault="000B659A" w:rsidP="000B659A">
      <w:pPr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0B659A">
        <w:rPr>
          <w:rFonts w:ascii="Times New Roman" w:hAnsi="Times New Roman" w:cs="Times New Roman"/>
          <w:b/>
          <w:bCs/>
          <w:sz w:val="28"/>
          <w:lang w:val="uk-UA"/>
        </w:rPr>
        <w:t>вулиць, що входять до мікрорайону</w:t>
      </w:r>
    </w:p>
    <w:p w14:paraId="44E357E7" w14:textId="50B9C8D8" w:rsidR="000B659A" w:rsidRPr="000B659A" w:rsidRDefault="000B659A" w:rsidP="000B659A">
      <w:pPr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0B659A">
        <w:rPr>
          <w:rFonts w:ascii="Times New Roman" w:hAnsi="Times New Roman" w:cs="Times New Roman"/>
          <w:b/>
          <w:bCs/>
          <w:sz w:val="28"/>
          <w:lang w:val="uk-UA"/>
        </w:rPr>
        <w:t xml:space="preserve">ліцею № </w:t>
      </w:r>
      <w:r>
        <w:rPr>
          <w:rFonts w:ascii="Times New Roman" w:hAnsi="Times New Roman" w:cs="Times New Roman"/>
          <w:b/>
          <w:bCs/>
          <w:sz w:val="28"/>
          <w:lang w:val="uk-UA"/>
        </w:rPr>
        <w:t>1</w:t>
      </w:r>
      <w:r w:rsidRPr="000B659A">
        <w:rPr>
          <w:rFonts w:ascii="Times New Roman" w:hAnsi="Times New Roman" w:cs="Times New Roman"/>
          <w:b/>
          <w:bCs/>
          <w:sz w:val="28"/>
          <w:lang w:val="uk-UA"/>
        </w:rPr>
        <w:t xml:space="preserve"> імені </w:t>
      </w:r>
      <w:r w:rsidR="00794CC9">
        <w:rPr>
          <w:rFonts w:ascii="Times New Roman" w:hAnsi="Times New Roman" w:cs="Times New Roman"/>
          <w:b/>
          <w:bCs/>
          <w:sz w:val="28"/>
          <w:lang w:val="uk-UA"/>
        </w:rPr>
        <w:t>Івана Франка</w:t>
      </w:r>
    </w:p>
    <w:p w14:paraId="60B0159A" w14:textId="77777777" w:rsidR="000B659A" w:rsidRPr="000B659A" w:rsidRDefault="000B659A" w:rsidP="000B659A">
      <w:pPr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0B659A">
        <w:rPr>
          <w:rFonts w:ascii="Times New Roman" w:hAnsi="Times New Roman" w:cs="Times New Roman"/>
          <w:b/>
          <w:bCs/>
          <w:sz w:val="28"/>
          <w:lang w:val="uk-UA"/>
        </w:rPr>
        <w:t>Дрогобицької міської ради Львівської області</w:t>
      </w:r>
    </w:p>
    <w:p w14:paraId="6BDDA0CF" w14:textId="77777777" w:rsidR="00B845CE" w:rsidRDefault="00B845CE" w:rsidP="00B845CE">
      <w:pPr>
        <w:ind w:left="720"/>
        <w:rPr>
          <w:color w:val="333333"/>
          <w:sz w:val="24"/>
          <w:szCs w:val="24"/>
        </w:rPr>
      </w:pPr>
    </w:p>
    <w:p w14:paraId="306F2840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>22 Січня</w:t>
      </w:r>
    </w:p>
    <w:p w14:paraId="3367ED40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>Бурка</w:t>
      </w:r>
    </w:p>
    <w:p w14:paraId="35058D76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>Верхратського</w:t>
      </w:r>
    </w:p>
    <w:p w14:paraId="3110C035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>Воїнів УПА</w:t>
      </w:r>
    </w:p>
    <w:p w14:paraId="6AAA9103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>Володимира Великого (2-16)</w:t>
      </w:r>
    </w:p>
    <w:p w14:paraId="2C89FF2D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>Вороновського</w:t>
      </w:r>
    </w:p>
    <w:p w14:paraId="450F2814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>Героїв Майдану</w:t>
      </w:r>
    </w:p>
    <w:p w14:paraId="71817316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>Героїв Небесної Сотні</w:t>
      </w:r>
    </w:p>
    <w:p w14:paraId="0E28FB72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>Городній провулок</w:t>
      </w:r>
    </w:p>
    <w:p w14:paraId="5542FFFB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Залужанська</w:t>
      </w:r>
    </w:p>
    <w:p w14:paraId="06632989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Карманського</w:t>
      </w:r>
    </w:p>
    <w:p w14:paraId="253D2F15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Київська</w:t>
      </w:r>
    </w:p>
    <w:p w14:paraId="374408F4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Княгині Ольги (тільки парні)</w:t>
      </w:r>
    </w:p>
    <w:p w14:paraId="481847B1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Козацька</w:t>
      </w:r>
    </w:p>
    <w:p w14:paraId="66831CFA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Коссака</w:t>
      </w:r>
    </w:p>
    <w:p w14:paraId="4EFB8E31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Кропивницького</w:t>
      </w:r>
    </w:p>
    <w:p w14:paraId="238AD2CE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Купальська</w:t>
      </w:r>
    </w:p>
    <w:p w14:paraId="1FC5FCFC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Львівська</w:t>
      </w:r>
    </w:p>
    <w:p w14:paraId="0987025A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Мельника</w:t>
      </w:r>
    </w:p>
    <w:p w14:paraId="1B71F005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Наливайка (всі, окрім 14, 16, 18) </w:t>
      </w:r>
    </w:p>
    <w:p w14:paraId="7D11A191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Нечая</w:t>
      </w:r>
    </w:p>
    <w:p w14:paraId="287028E5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Орлика (20, 20/1, 20/2)</w:t>
      </w:r>
    </w:p>
    <w:p w14:paraId="71DD9E59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Паркова</w:t>
      </w:r>
    </w:p>
    <w:p w14:paraId="5E10AF45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Петлюри</w:t>
      </w:r>
    </w:p>
    <w:p w14:paraId="4120DC7B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Підкови</w:t>
      </w:r>
    </w:p>
    <w:p w14:paraId="24B74289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Прорізна</w:t>
      </w:r>
    </w:p>
    <w:p w14:paraId="2580522B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Ревакевича</w:t>
      </w:r>
    </w:p>
    <w:p w14:paraId="46DD11A4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Рівна</w:t>
      </w:r>
    </w:p>
    <w:p w14:paraId="29FA8823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Різдвяна</w:t>
      </w:r>
    </w:p>
    <w:p w14:paraId="0B456C1A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 Сагайдачного</w:t>
      </w:r>
    </w:p>
    <w:p w14:paraId="0150DC91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Сірка</w:t>
      </w:r>
    </w:p>
    <w:p w14:paraId="162A6638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Сліпого</w:t>
      </w:r>
    </w:p>
    <w:p w14:paraId="73A02704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Станіславська</w:t>
      </w:r>
    </w:p>
    <w:p w14:paraId="6205C464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Стуса</w:t>
      </w:r>
    </w:p>
    <w:p w14:paraId="124C2332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Східна</w:t>
      </w:r>
    </w:p>
    <w:p w14:paraId="0DEEFA1A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Теслі</w:t>
      </w:r>
    </w:p>
    <w:p w14:paraId="23FD6F1E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Чехова</w:t>
      </w:r>
    </w:p>
    <w:p w14:paraId="4C9CAA2A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Чмоли (до вул. Лесі Українки)</w:t>
      </w:r>
    </w:p>
    <w:p w14:paraId="3138E60D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Чорновола</w:t>
      </w:r>
    </w:p>
    <w:p w14:paraId="6EDE3D90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Чурай</w:t>
      </w:r>
    </w:p>
    <w:p w14:paraId="5EECAA08" w14:textId="558FFE9F" w:rsidR="00B845CE" w:rsidRPr="000B659A" w:rsidRDefault="00B845CE" w:rsidP="000B659A">
      <w:pPr>
        <w:numPr>
          <w:ilvl w:val="0"/>
          <w:numId w:val="1"/>
        </w:numPr>
        <w:ind w:right="-427"/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B659A">
        <w:rPr>
          <w:rFonts w:ascii="Times New Roman" w:hAnsi="Times New Roman" w:cs="Times New Roman"/>
          <w:color w:val="333333"/>
          <w:sz w:val="28"/>
          <w:szCs w:val="28"/>
          <w:lang w:val="uk-UA"/>
        </w:rPr>
        <w:t>А.</w:t>
      </w:r>
      <w:r w:rsidRPr="000B659A">
        <w:rPr>
          <w:rFonts w:ascii="Times New Roman" w:hAnsi="Times New Roman" w:cs="Times New Roman"/>
          <w:color w:val="333333"/>
          <w:sz w:val="28"/>
          <w:szCs w:val="28"/>
        </w:rPr>
        <w:t>Шептицького (10, 12, 14, 16, 16/1, 16,2, 16/3, 18/2, 18/3, 18/4, 18/5, 18/6)</w:t>
      </w:r>
    </w:p>
    <w:p w14:paraId="3843E453" w14:textId="77777777" w:rsidR="00B845CE" w:rsidRPr="000B659A" w:rsidRDefault="00B845CE" w:rsidP="00B845CE">
      <w:pPr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Шухевича</w:t>
      </w:r>
    </w:p>
    <w:p w14:paraId="2909BE69" w14:textId="1033F651" w:rsidR="00BE7534" w:rsidRDefault="00B845CE" w:rsidP="00B845CE">
      <w:pPr>
        <w:numPr>
          <w:ilvl w:val="0"/>
          <w:numId w:val="1"/>
        </w:numPr>
        <w:spacing w:after="720"/>
        <w:rPr>
          <w:rFonts w:ascii="Times New Roman" w:hAnsi="Times New Roman" w:cs="Times New Roman"/>
          <w:color w:val="333333"/>
          <w:sz w:val="28"/>
          <w:szCs w:val="28"/>
        </w:rPr>
      </w:pPr>
      <w:r w:rsidRPr="000B659A">
        <w:rPr>
          <w:rFonts w:ascii="Times New Roman" w:hAnsi="Times New Roman" w:cs="Times New Roman"/>
          <w:color w:val="333333"/>
          <w:sz w:val="28"/>
          <w:szCs w:val="28"/>
        </w:rPr>
        <w:t xml:space="preserve"> Ясний провулок</w:t>
      </w:r>
    </w:p>
    <w:p w14:paraId="347D3A26" w14:textId="432C8A8A" w:rsidR="00BE7534" w:rsidRDefault="00BE7534" w:rsidP="00BE7534">
      <w:pPr>
        <w:rPr>
          <w:rFonts w:ascii="Times New Roman" w:hAnsi="Times New Roman" w:cs="Times New Roman"/>
          <w:sz w:val="28"/>
          <w:szCs w:val="28"/>
        </w:rPr>
      </w:pPr>
    </w:p>
    <w:p w14:paraId="0336AA4F" w14:textId="1708263A" w:rsidR="00BE7534" w:rsidRPr="00BE7534" w:rsidRDefault="00BE7534" w:rsidP="00BE7534">
      <w:pPr>
        <w:ind w:left="-851" w:right="-98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Pr="00BE7534">
        <w:rPr>
          <w:rFonts w:ascii="Times New Roman" w:hAnsi="Times New Roman" w:cs="Times New Roman"/>
          <w:b/>
          <w:sz w:val="28"/>
          <w:szCs w:val="28"/>
          <w:lang w:val="uk-UA"/>
        </w:rPr>
        <w:t>Заступник міського голови з питань</w:t>
      </w:r>
    </w:p>
    <w:p w14:paraId="6330541E" w14:textId="77777777" w:rsidR="00BE7534" w:rsidRPr="00BE7534" w:rsidRDefault="00BE7534" w:rsidP="00BE7534">
      <w:pPr>
        <w:ind w:left="-851" w:right="-98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75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діяльності виконавчих органів,</w:t>
      </w:r>
    </w:p>
    <w:p w14:paraId="5017DE50" w14:textId="77777777" w:rsidR="00BE7534" w:rsidRPr="00BE7534" w:rsidRDefault="00BE7534" w:rsidP="00BE7534">
      <w:pPr>
        <w:ind w:left="-851" w:right="-98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75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керуючий справами виконкому                                           Володимир КОЦЮБА</w:t>
      </w:r>
    </w:p>
    <w:p w14:paraId="3EB8849F" w14:textId="77777777" w:rsidR="00BE7534" w:rsidRDefault="00BE7534" w:rsidP="00BE7534">
      <w:pPr>
        <w:rPr>
          <w:sz w:val="28"/>
          <w:lang w:val="uk-UA"/>
        </w:rPr>
      </w:pPr>
    </w:p>
    <w:p w14:paraId="1ECB9598" w14:textId="77777777" w:rsidR="00B845CE" w:rsidRPr="00BE7534" w:rsidRDefault="00B845CE" w:rsidP="00BE7534">
      <w:pPr>
        <w:rPr>
          <w:rFonts w:ascii="Times New Roman" w:hAnsi="Times New Roman" w:cs="Times New Roman"/>
          <w:sz w:val="28"/>
          <w:szCs w:val="28"/>
        </w:rPr>
      </w:pPr>
    </w:p>
    <w:sectPr w:rsidR="00B845CE" w:rsidRPr="00BE7534" w:rsidSect="00350128">
      <w:footerReference w:type="default" r:id="rId7"/>
      <w:pgSz w:w="11909" w:h="16834"/>
      <w:pgMar w:top="426" w:right="1257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851A9" w14:textId="77777777" w:rsidR="00526336" w:rsidRDefault="00526336">
      <w:pPr>
        <w:spacing w:line="240" w:lineRule="auto"/>
      </w:pPr>
      <w:r>
        <w:separator/>
      </w:r>
    </w:p>
  </w:endnote>
  <w:endnote w:type="continuationSeparator" w:id="0">
    <w:p w14:paraId="0FA3B1D7" w14:textId="77777777" w:rsidR="00526336" w:rsidRDefault="005263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D045A" w14:textId="77777777" w:rsidR="00F83D24" w:rsidRDefault="005263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62BF4" w14:textId="77777777" w:rsidR="00526336" w:rsidRDefault="00526336">
      <w:pPr>
        <w:spacing w:line="240" w:lineRule="auto"/>
      </w:pPr>
      <w:r>
        <w:separator/>
      </w:r>
    </w:p>
  </w:footnote>
  <w:footnote w:type="continuationSeparator" w:id="0">
    <w:p w14:paraId="239DBD65" w14:textId="77777777" w:rsidR="00526336" w:rsidRDefault="005263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4133D"/>
    <w:multiLevelType w:val="multilevel"/>
    <w:tmpl w:val="599E66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5CE"/>
    <w:rsid w:val="000B659A"/>
    <w:rsid w:val="00350128"/>
    <w:rsid w:val="00426791"/>
    <w:rsid w:val="00526336"/>
    <w:rsid w:val="00794CC9"/>
    <w:rsid w:val="00863F4A"/>
    <w:rsid w:val="00A3618A"/>
    <w:rsid w:val="00B845CE"/>
    <w:rsid w:val="00BE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90985"/>
  <w15:chartTrackingRefBased/>
  <w15:docId w15:val="{D49792F0-0277-0C4B-A46A-594830117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5CE"/>
    <w:pPr>
      <w:spacing w:line="276" w:lineRule="auto"/>
    </w:pPr>
    <w:rPr>
      <w:rFonts w:ascii="Arial" w:eastAsia="Arial" w:hAnsi="Arial" w:cs="Arial"/>
      <w:sz w:val="22"/>
      <w:szCs w:val="22"/>
      <w:lang w:val="uk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6791"/>
    <w:rPr>
      <w:rFonts w:ascii="Segoe UI" w:eastAsia="Arial" w:hAnsi="Segoe UI" w:cs="Segoe UI"/>
      <w:sz w:val="18"/>
      <w:szCs w:val="18"/>
      <w:lang w:val="uk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iryna.brunets@gmail.com</dc:creator>
  <cp:keywords/>
  <dc:description/>
  <cp:lastModifiedBy>Tanya</cp:lastModifiedBy>
  <cp:revision>8</cp:revision>
  <cp:lastPrinted>2021-11-29T12:19:00Z</cp:lastPrinted>
  <dcterms:created xsi:type="dcterms:W3CDTF">2021-11-04T11:34:00Z</dcterms:created>
  <dcterms:modified xsi:type="dcterms:W3CDTF">2021-12-23T08:29:00Z</dcterms:modified>
</cp:coreProperties>
</file>