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4658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B374A1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4658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4658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329B" w:rsidRPr="00EF0F0A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946589" w:rsidRPr="00EF0F0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Дзерин, Наталія Мичуда, Роман Курчик, Олег Майданюк, Олена Бичковяк, Андрій Лучків, Олег Пилипців, Роман Грицай, Світлана Маменька, </w:t>
      </w:r>
      <w:r w:rsidR="00FE329B" w:rsidRPr="00EF0F0A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</w:t>
      </w:r>
      <w:r w:rsidR="00B374A1" w:rsidRPr="00EF0F0A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FE329B" w:rsidRPr="00EF0F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4A1">
        <w:rPr>
          <w:rFonts w:ascii="Times New Roman" w:hAnsi="Times New Roman" w:cs="Times New Roman"/>
          <w:sz w:val="28"/>
          <w:szCs w:val="28"/>
          <w:lang w:val="uk-UA"/>
        </w:rPr>
        <w:t xml:space="preserve">Андрій Андрухів, </w:t>
      </w:r>
      <w:r w:rsidR="00946589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329B" w:rsidRPr="00EF0F0A">
        <w:rPr>
          <w:rFonts w:ascii="Times New Roman" w:hAnsi="Times New Roman" w:cs="Times New Roman"/>
          <w:sz w:val="28"/>
          <w:szCs w:val="28"/>
          <w:lang w:val="uk-UA"/>
        </w:rPr>
        <w:t>Андрій Паутинка.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20C35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FE3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Ірина Кіс – начальник управління майна громади, Марія </w:t>
      </w:r>
      <w:proofErr w:type="spellStart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Сенців</w:t>
      </w:r>
      <w:proofErr w:type="spellEnd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претензійно – позовної роботи управління правового забезпечення</w:t>
      </w:r>
      <w:r w:rsidR="00AF41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Леся </w:t>
      </w:r>
      <w:proofErr w:type="spellStart"/>
      <w:r w:rsidR="00AF41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Лазунда</w:t>
      </w:r>
      <w:proofErr w:type="spellEnd"/>
      <w:r w:rsidR="00AF41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управління інвестицій та економічного розвитку, Наталія Яким – начальник відділу інвестиційного розвитку</w:t>
      </w:r>
      <w:r w:rsidR="00B37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74A1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F41A1" w:rsidRDefault="00AF41A1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обрали головуючим на погоджувальній раді.</w:t>
      </w:r>
    </w:p>
    <w:p w:rsidR="00AF41A1" w:rsidRPr="00420C35" w:rsidRDefault="00AF41A1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74A1" w:rsidRDefault="00AF41A1" w:rsidP="00B33C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1A1">
        <w:rPr>
          <w:rFonts w:ascii="Times New Roman" w:hAnsi="Times New Roman" w:cs="Times New Roman"/>
          <w:b/>
          <w:sz w:val="28"/>
          <w:szCs w:val="28"/>
        </w:rPr>
        <w:t>Роман Бейзик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33C34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B33C34">
        <w:rPr>
          <w:rFonts w:ascii="Times New Roman" w:hAnsi="Times New Roman" w:cs="Times New Roman"/>
          <w:sz w:val="28"/>
          <w:szCs w:val="28"/>
          <w:lang w:val="uk-UA"/>
        </w:rPr>
        <w:t xml:space="preserve"> визнання службової квартири комунальною власністю Дрогобицької міської територіальної </w:t>
      </w:r>
      <w:proofErr w:type="spellStart"/>
      <w:r w:rsidRPr="00B33C34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B33C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C34" w:rsidRDefault="00B33C34" w:rsidP="00B33C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41A1">
        <w:rPr>
          <w:rFonts w:ascii="Times New Roman" w:hAnsi="Times New Roman" w:cs="Times New Roman"/>
          <w:b/>
          <w:sz w:val="28"/>
          <w:szCs w:val="28"/>
        </w:rPr>
        <w:t>Роман Бейзик</w:t>
      </w:r>
      <w:r>
        <w:rPr>
          <w:rFonts w:ascii="Times New Roman" w:hAnsi="Times New Roman" w:cs="Times New Roman"/>
          <w:sz w:val="28"/>
          <w:szCs w:val="28"/>
        </w:rPr>
        <w:t xml:space="preserve"> – запропонував включити до порядку денного проект рішення</w:t>
      </w:r>
    </w:p>
    <w:p w:rsidR="00B33C34" w:rsidRDefault="00B33C34" w:rsidP="00B33C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Про </w:t>
      </w:r>
      <w:proofErr w:type="spellStart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>надання</w:t>
      </w:r>
      <w:proofErr w:type="spellEnd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>дозволу</w:t>
      </w:r>
      <w:proofErr w:type="spellEnd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 на </w:t>
      </w:r>
      <w:proofErr w:type="spellStart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>списання</w:t>
      </w:r>
      <w:proofErr w:type="spellEnd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>основних</w:t>
      </w:r>
      <w:proofErr w:type="spellEnd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>засобів</w:t>
      </w:r>
      <w:proofErr w:type="spellEnd"/>
      <w:r w:rsidRPr="00B33C34">
        <w:rPr>
          <w:rFonts w:ascii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, </w:t>
      </w:r>
      <w:proofErr w:type="spellStart"/>
      <w:r w:rsidRPr="00B33C34">
        <w:rPr>
          <w:rFonts w:ascii="Times New Roman" w:hAnsi="Times New Roman"/>
          <w:sz w:val="28"/>
          <w:szCs w:val="28"/>
          <w:lang w:eastAsia="ar-SA"/>
        </w:rPr>
        <w:t>малоцінного</w:t>
      </w:r>
      <w:proofErr w:type="spellEnd"/>
      <w:r w:rsidRPr="00B33C3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33C34">
        <w:rPr>
          <w:rFonts w:ascii="Times New Roman" w:hAnsi="Times New Roman"/>
          <w:sz w:val="28"/>
          <w:szCs w:val="28"/>
          <w:lang w:eastAsia="ar-SA"/>
        </w:rPr>
        <w:t>інвентаря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”</w:t>
      </w:r>
      <w:r w:rsidRPr="00B33C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C34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C34" w:rsidRDefault="00B33C3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Пилипців </w:t>
      </w:r>
      <w:r w:rsidR="00E32E5F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E5F" w:rsidRPr="00E32E5F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питання</w:t>
      </w:r>
      <w:r w:rsidR="00E32E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E5F" w:rsidRPr="00E32E5F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звернення </w:t>
      </w:r>
      <w:r w:rsidR="00E32E5F">
        <w:rPr>
          <w:rFonts w:ascii="Times New Roman" w:hAnsi="Times New Roman" w:cs="Times New Roman"/>
          <w:sz w:val="28"/>
          <w:szCs w:val="28"/>
          <w:lang w:val="uk-UA"/>
        </w:rPr>
        <w:t>щодо підтримки плану перемоги України.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засіданні постійної комісії з питань законності, правопорядку, прав людини, розвитку громади та дотримання Регламенту ради дане питання розглядалося та прийнято позитивно з урахуванням поправок.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Зачитав звернення.</w:t>
      </w:r>
    </w:p>
    <w:p w:rsidR="00E32E5F" w:rsidRP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E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E5F">
        <w:rPr>
          <w:rFonts w:ascii="Times New Roman" w:hAnsi="Times New Roman" w:cs="Times New Roman"/>
          <w:b/>
          <w:sz w:val="28"/>
          <w:szCs w:val="28"/>
          <w:lang w:val="uk-UA"/>
        </w:rPr>
        <w:tab/>
        <w:t>З даного питання велося обговорення: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 Кучма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Паутинка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Савран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 Дзерин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Майданюк</w:t>
      </w:r>
    </w:p>
    <w:p w:rsidR="00E32E5F" w:rsidRDefault="00E32E5F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Озвучено дві пр</w:t>
      </w:r>
      <w:r w:rsidR="003C2A5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позиції:</w:t>
      </w:r>
    </w:p>
    <w:p w:rsidR="00E32E5F" w:rsidRPr="00E32E5F" w:rsidRDefault="00E32E5F" w:rsidP="00E32E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2E5F">
        <w:rPr>
          <w:rFonts w:ascii="Times New Roman" w:hAnsi="Times New Roman" w:cs="Times New Roman"/>
          <w:sz w:val="28"/>
          <w:szCs w:val="28"/>
          <w:lang w:val="uk-UA"/>
        </w:rPr>
        <w:t>-  включити до порядку денного сесії;</w:t>
      </w:r>
    </w:p>
    <w:p w:rsidR="00E32E5F" w:rsidRDefault="00E32E5F" w:rsidP="00E32E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2E5F">
        <w:rPr>
          <w:rFonts w:ascii="Times New Roman" w:hAnsi="Times New Roman" w:cs="Times New Roman"/>
          <w:sz w:val="28"/>
          <w:szCs w:val="28"/>
          <w:lang w:val="uk-UA"/>
        </w:rPr>
        <w:t>- доопрацювати текст звер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32E5F">
        <w:rPr>
          <w:rFonts w:ascii="Times New Roman" w:hAnsi="Times New Roman" w:cs="Times New Roman"/>
          <w:sz w:val="28"/>
          <w:szCs w:val="28"/>
          <w:lang w:val="uk-UA"/>
        </w:rPr>
        <w:t>ення та винести на розгляд чергової сесії.</w:t>
      </w:r>
    </w:p>
    <w:p w:rsidR="00E32E5F" w:rsidRPr="00E32E5F" w:rsidRDefault="00E32E5F" w:rsidP="00E32E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Депутати підтримали пр</w:t>
      </w:r>
      <w:r w:rsidR="003C2A5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позицію щодо доопрацювання тексту звер</w:t>
      </w:r>
      <w:r w:rsidR="003C2A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ення та винесення проекту рішення на чергову сесію.</w:t>
      </w:r>
    </w:p>
    <w:p w:rsidR="00E32E5F" w:rsidRPr="00E32E5F" w:rsidRDefault="00E32E5F" w:rsidP="00E32E5F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A55" w:rsidRPr="003C2A55" w:rsidRDefault="00CF1392" w:rsidP="003C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Pr="003C2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55" w:rsidRPr="003C2A55">
        <w:rPr>
          <w:rFonts w:ascii="Times New Roman" w:hAnsi="Times New Roman" w:cs="Times New Roman"/>
          <w:sz w:val="28"/>
          <w:szCs w:val="28"/>
          <w:lang w:val="uk-UA"/>
        </w:rPr>
        <w:t>Про визнання повноважень депутата Дрогобицької міської ради.</w:t>
      </w:r>
    </w:p>
    <w:p w:rsidR="00CF1392" w:rsidRPr="003C2A55" w:rsidRDefault="00CF1392" w:rsidP="003C2A55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3C2A55">
        <w:rPr>
          <w:rStyle w:val="31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CF1392" w:rsidRPr="003C2A55" w:rsidRDefault="00CF1392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</w:p>
    <w:p w:rsidR="003C2A55" w:rsidRPr="00AA045D" w:rsidRDefault="00CF1392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color w:val="212529"/>
          <w:bdr w:val="none" w:sz="0" w:space="0" w:color="auto" w:frame="1"/>
          <w:lang w:val="uk-UA"/>
        </w:rPr>
      </w:pPr>
      <w:r>
        <w:rPr>
          <w:rStyle w:val="31"/>
          <w:rFonts w:eastAsiaTheme="minorHAnsi"/>
          <w:b/>
          <w:sz w:val="28"/>
          <w:szCs w:val="28"/>
          <w:lang w:val="uk-UA"/>
        </w:rPr>
        <w:t xml:space="preserve">СЛУХАЛИ: </w:t>
      </w:r>
      <w:r w:rsidR="003C2A55" w:rsidRPr="00AA045D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бюджету Дрогобицької міської територіальної громади на 2024 рік</w:t>
      </w:r>
    </w:p>
    <w:p w:rsidR="00CF1392" w:rsidRDefault="00CF1392" w:rsidP="00CF139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 w:rsidRPr="00420C35">
        <w:rPr>
          <w:rStyle w:val="31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CF1392" w:rsidRDefault="00CF1392" w:rsidP="00C435D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3C2A55" w:rsidRPr="003C2A55" w:rsidRDefault="00CF1392" w:rsidP="003C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5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СЛУХАЛИ</w:t>
      </w:r>
      <w:r w:rsidR="003C2A55">
        <w:rPr>
          <w:rFonts w:ascii="Times New Roman" w:eastAsiaTheme="majorEastAsia" w:hAnsi="Times New Roman" w:cs="Times New Roman"/>
          <w:sz w:val="28"/>
          <w:szCs w:val="28"/>
          <w:lang w:val="uk-UA"/>
        </w:rPr>
        <w:t>:</w:t>
      </w:r>
      <w:r w:rsidR="003C2A55" w:rsidRPr="003C2A55">
        <w:rPr>
          <w:sz w:val="28"/>
          <w:szCs w:val="28"/>
          <w:lang w:val="uk-UA"/>
        </w:rPr>
        <w:t xml:space="preserve"> </w:t>
      </w:r>
      <w:r w:rsidR="003C2A55" w:rsidRPr="003C2A55">
        <w:rPr>
          <w:rFonts w:ascii="Times New Roman" w:hAnsi="Times New Roman" w:cs="Times New Roman"/>
          <w:sz w:val="28"/>
          <w:szCs w:val="28"/>
          <w:lang w:val="uk-UA"/>
        </w:rPr>
        <w:t>Про внесення змін в Програму «Цифрова Дрогобицька громада»</w:t>
      </w:r>
      <w:r w:rsidR="003C2A55" w:rsidRPr="003C2A55">
        <w:rPr>
          <w:rFonts w:ascii="Times New Roman" w:hAnsi="Times New Roman" w:cs="Times New Roman"/>
          <w:sz w:val="28"/>
          <w:szCs w:val="28"/>
          <w:lang w:val="uk-UA"/>
        </w:rPr>
        <w:br/>
        <w:t>на 2022-2024 роки.</w:t>
      </w:r>
    </w:p>
    <w:p w:rsidR="00CF1392" w:rsidRPr="00B82C79" w:rsidRDefault="003C2A55" w:rsidP="00ED00EB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Оксана Савран – дала роз’яснення.</w:t>
      </w:r>
    </w:p>
    <w:p w:rsidR="00CF1392" w:rsidRDefault="00CF1392" w:rsidP="00CF139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 w:rsidRPr="00420C35">
        <w:rPr>
          <w:rStyle w:val="31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BA7B10" w:rsidRDefault="00BA7B10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C2A55" w:rsidRPr="003C2A55" w:rsidRDefault="003C2A55" w:rsidP="003C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5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СЛУХАЛИ</w:t>
      </w:r>
      <w:r w:rsidRPr="003C2A55">
        <w:rPr>
          <w:rFonts w:ascii="Times New Roman" w:eastAsiaTheme="majorEastAsia" w:hAnsi="Times New Roman" w:cs="Times New Roman"/>
          <w:sz w:val="28"/>
          <w:szCs w:val="28"/>
          <w:lang w:val="uk-UA"/>
        </w:rPr>
        <w:t>:</w:t>
      </w:r>
      <w:r w:rsidRPr="003C2A55">
        <w:rPr>
          <w:sz w:val="28"/>
          <w:szCs w:val="28"/>
          <w:lang w:val="uk-UA"/>
        </w:rPr>
        <w:t xml:space="preserve"> </w:t>
      </w:r>
      <w:r w:rsidRPr="003C2A5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від 21.12.2023 року № 2066 </w:t>
      </w:r>
      <w:proofErr w:type="spellStart"/>
      <w:r w:rsidRPr="003C2A5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C2A5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 відеоматеріалів про події та заходи Дрогобицької громади у 2024 </w:t>
      </w:r>
      <w:proofErr w:type="spellStart"/>
      <w:r w:rsidRPr="003C2A55">
        <w:rPr>
          <w:rFonts w:ascii="Times New Roman" w:hAnsi="Times New Roman" w:cs="Times New Roman"/>
          <w:sz w:val="28"/>
          <w:szCs w:val="28"/>
          <w:lang w:val="uk-UA"/>
        </w:rPr>
        <w:t>році”</w:t>
      </w:r>
      <w:proofErr w:type="spellEnd"/>
      <w:r w:rsidRPr="003C2A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55" w:rsidRDefault="003C2A55" w:rsidP="003C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A55">
        <w:rPr>
          <w:rFonts w:ascii="Times New Roman" w:hAnsi="Times New Roman" w:cs="Times New Roman"/>
          <w:b/>
          <w:sz w:val="28"/>
          <w:szCs w:val="28"/>
          <w:lang w:val="uk-UA"/>
        </w:rPr>
        <w:t>Павло Цвігун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зауваження до проекту рішення.</w:t>
      </w:r>
    </w:p>
    <w:p w:rsidR="003C2A55" w:rsidRPr="00B82C79" w:rsidRDefault="003C2A55" w:rsidP="003C2A55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  <w:r w:rsidRPr="003C2A5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Оксана Савран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дала роз’яснення.</w:t>
      </w:r>
    </w:p>
    <w:p w:rsidR="003C2A55" w:rsidRDefault="003C2A55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>
        <w:rPr>
          <w:rStyle w:val="31"/>
          <w:rFonts w:eastAsiaTheme="minorHAnsi"/>
          <w:b/>
          <w:sz w:val="28"/>
          <w:szCs w:val="28"/>
          <w:lang w:val="uk-UA"/>
        </w:rPr>
        <w:t>На розгляд ради.</w:t>
      </w:r>
    </w:p>
    <w:p w:rsidR="003C2A55" w:rsidRDefault="003C2A55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</w:p>
    <w:p w:rsidR="00C0028F" w:rsidRPr="00C0028F" w:rsidRDefault="003C2A55" w:rsidP="00C0028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C2A55">
        <w:rPr>
          <w:rFonts w:eastAsiaTheme="majorEastAsia"/>
          <w:b/>
          <w:sz w:val="28"/>
          <w:szCs w:val="28"/>
          <w:lang w:val="uk-UA"/>
        </w:rPr>
        <w:t>СЛУХАЛИ</w:t>
      </w:r>
      <w:r>
        <w:rPr>
          <w:rFonts w:eastAsiaTheme="majorEastAsia"/>
          <w:sz w:val="28"/>
          <w:szCs w:val="28"/>
          <w:lang w:val="uk-UA"/>
        </w:rPr>
        <w:t>:</w:t>
      </w:r>
      <w:r w:rsidRPr="003C2A55">
        <w:rPr>
          <w:sz w:val="28"/>
          <w:szCs w:val="28"/>
          <w:lang w:val="uk-UA"/>
        </w:rPr>
        <w:t xml:space="preserve"> </w:t>
      </w:r>
      <w:r w:rsidR="00C0028F" w:rsidRPr="00C0028F">
        <w:rPr>
          <w:sz w:val="28"/>
          <w:szCs w:val="28"/>
          <w:lang w:val="uk-UA"/>
        </w:rPr>
        <w:t>Про внесення змін в Програму    забезпечення ефективної діяльності ТСЦ № 4642 РСЦ ГСЦ МВС у Львівській, Івано-Франківській та Закарпатській  областях на 2024 рік.</w:t>
      </w:r>
    </w:p>
    <w:p w:rsidR="00C0028F" w:rsidRPr="00C0028F" w:rsidRDefault="00C0028F" w:rsidP="00C0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2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затвердження Програми «Перспективного розвитку системи теплопостачання  Дрогобицької територіальної громади на 2024 рік». </w:t>
      </w:r>
    </w:p>
    <w:p w:rsidR="00C0028F" w:rsidRPr="00C0028F" w:rsidRDefault="00C0028F" w:rsidP="00C002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02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«Природоохоронні заходи за рахунок цільових фондів на 2024р.», затвердженої рішенням сесії Дрогобицької міської ради від 21.12.2023 №2075.</w:t>
      </w:r>
    </w:p>
    <w:p w:rsidR="003C2A55" w:rsidRDefault="003C2A55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 w:rsidRPr="00420C35">
        <w:rPr>
          <w:rStyle w:val="31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3C2A55" w:rsidRDefault="003C2A55" w:rsidP="003C2A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</w:p>
    <w:p w:rsidR="003C2A55" w:rsidRPr="00C0028F" w:rsidRDefault="00C0028F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28F">
        <w:rPr>
          <w:rFonts w:ascii="Times New Roman" w:hAnsi="Times New Roman" w:cs="Times New Roman"/>
          <w:b/>
          <w:sz w:val="28"/>
          <w:szCs w:val="28"/>
        </w:rPr>
        <w:t>Роман Грицай</w:t>
      </w:r>
      <w:r w:rsidRPr="00C0028F">
        <w:rPr>
          <w:rFonts w:ascii="Times New Roman" w:hAnsi="Times New Roman" w:cs="Times New Roman"/>
          <w:sz w:val="28"/>
          <w:szCs w:val="28"/>
        </w:rPr>
        <w:t xml:space="preserve"> – запропонував зняти з розгляду проект </w:t>
      </w:r>
      <w:proofErr w:type="spellStart"/>
      <w:r w:rsidRPr="00C0028F">
        <w:rPr>
          <w:rFonts w:ascii="Times New Roman" w:hAnsi="Times New Roman" w:cs="Times New Roman"/>
          <w:sz w:val="28"/>
          <w:szCs w:val="28"/>
        </w:rPr>
        <w:t>“</w:t>
      </w:r>
      <w:r w:rsidRPr="00C0028F">
        <w:rPr>
          <w:rFonts w:ascii="Times New Roman" w:hAnsi="Times New Roman" w:cs="Times New Roman"/>
          <w:bCs/>
          <w:noProof/>
          <w:color w:val="212529"/>
          <w:sz w:val="28"/>
          <w:szCs w:val="28"/>
          <w:lang w:eastAsia="uk-UA"/>
        </w:rPr>
        <w:t>Про</w:t>
      </w:r>
      <w:proofErr w:type="spellEnd"/>
      <w:r w:rsidRPr="00C0028F">
        <w:rPr>
          <w:rFonts w:ascii="Times New Roman" w:hAnsi="Times New Roman" w:cs="Times New Roman"/>
          <w:bCs/>
          <w:noProof/>
          <w:color w:val="212529"/>
          <w:sz w:val="28"/>
          <w:szCs w:val="28"/>
          <w:lang w:eastAsia="uk-UA"/>
        </w:rPr>
        <w:t xml:space="preserve"> затвердження Положення про відділ освіти виконавчих органів Дрогобицької міської ради Львіської області у новій редакції</w:t>
      </w:r>
      <w:r w:rsidRPr="00C0028F">
        <w:rPr>
          <w:rFonts w:ascii="Times New Roman" w:hAnsi="Times New Roman" w:cs="Times New Roman"/>
          <w:iCs/>
          <w:sz w:val="28"/>
          <w:szCs w:val="28"/>
        </w:rPr>
        <w:t>”.</w:t>
      </w:r>
    </w:p>
    <w:p w:rsidR="00CF1392" w:rsidRPr="00C0028F" w:rsidRDefault="00C0028F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C0028F">
        <w:rPr>
          <w:b/>
          <w:color w:val="000000" w:themeColor="text1"/>
          <w:sz w:val="28"/>
          <w:szCs w:val="28"/>
          <w:lang w:val="uk-UA"/>
        </w:rPr>
        <w:t>Депутати підтримали пропозицію.</w:t>
      </w:r>
    </w:p>
    <w:p w:rsidR="00604F9F" w:rsidRDefault="00604F9F" w:rsidP="00604F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04F9F" w:rsidRPr="00AA045D" w:rsidRDefault="00604F9F" w:rsidP="00604F9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  <w:lang w:val="uk-UA"/>
        </w:rPr>
      </w:pPr>
      <w:r w:rsidRPr="00604F9F">
        <w:rPr>
          <w:b/>
          <w:color w:val="000000" w:themeColor="text1"/>
          <w:sz w:val="28"/>
          <w:szCs w:val="28"/>
          <w:lang w:val="uk-UA"/>
        </w:rPr>
        <w:t>СЛУХАЛИ</w:t>
      </w:r>
      <w:r>
        <w:rPr>
          <w:color w:val="000000" w:themeColor="text1"/>
          <w:sz w:val="28"/>
          <w:szCs w:val="28"/>
          <w:lang w:val="uk-UA"/>
        </w:rPr>
        <w:t xml:space="preserve">: </w:t>
      </w:r>
      <w:r w:rsidRPr="00AA045D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Про надання в оренду земельної ділянки під об’єктом нерухомого майна </w:t>
      </w:r>
      <w:r w:rsidRPr="00AA045D">
        <w:rPr>
          <w:color w:val="212529"/>
          <w:sz w:val="28"/>
          <w:szCs w:val="28"/>
          <w:lang w:val="uk-UA"/>
        </w:rPr>
        <w:t>на вул. В. Великого в м. Дрогобичі.</w:t>
      </w:r>
    </w:p>
    <w:p w:rsidR="00ED00EB" w:rsidRPr="00604F9F" w:rsidRDefault="00604F9F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604F9F">
        <w:rPr>
          <w:b/>
          <w:color w:val="000000" w:themeColor="text1"/>
          <w:sz w:val="28"/>
          <w:szCs w:val="28"/>
          <w:lang w:val="uk-UA"/>
        </w:rPr>
        <w:t>З даного питання велося обговорення:</w:t>
      </w:r>
    </w:p>
    <w:p w:rsidR="00604F9F" w:rsidRDefault="00604F9F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Тарас Кучма, Роман Бейзик, Олег Пилипців, Володимир Дзерин, Андрій Паутинка, Андрій Андрухів</w:t>
      </w:r>
    </w:p>
    <w:p w:rsidR="00604F9F" w:rsidRDefault="00604F9F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D00EB" w:rsidRPr="00977B82" w:rsidRDefault="00ED00E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A9081E" w:rsidRPr="00420C35" w:rsidRDefault="00604F9F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Депутат міської ради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Роман БЕЙЗИК</w:t>
      </w:r>
    </w:p>
    <w:sectPr w:rsidR="00A9081E" w:rsidRPr="00420C35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B10"/>
    <w:rsid w:val="00010BE7"/>
    <w:rsid w:val="0004464C"/>
    <w:rsid w:val="00096DAF"/>
    <w:rsid w:val="001564C8"/>
    <w:rsid w:val="001709FD"/>
    <w:rsid w:val="00282006"/>
    <w:rsid w:val="002B5A72"/>
    <w:rsid w:val="002C576D"/>
    <w:rsid w:val="002E4780"/>
    <w:rsid w:val="002E5085"/>
    <w:rsid w:val="00344088"/>
    <w:rsid w:val="0037465D"/>
    <w:rsid w:val="00390F59"/>
    <w:rsid w:val="003C2A55"/>
    <w:rsid w:val="003F319F"/>
    <w:rsid w:val="004164F4"/>
    <w:rsid w:val="00420C35"/>
    <w:rsid w:val="00432106"/>
    <w:rsid w:val="004C5B2F"/>
    <w:rsid w:val="004D1C1D"/>
    <w:rsid w:val="004D1F54"/>
    <w:rsid w:val="0051332E"/>
    <w:rsid w:val="00590FA3"/>
    <w:rsid w:val="006042F2"/>
    <w:rsid w:val="00604F9F"/>
    <w:rsid w:val="006058E6"/>
    <w:rsid w:val="006520FB"/>
    <w:rsid w:val="00686E83"/>
    <w:rsid w:val="006B15DE"/>
    <w:rsid w:val="006B2707"/>
    <w:rsid w:val="00742B9A"/>
    <w:rsid w:val="00770D01"/>
    <w:rsid w:val="008631EE"/>
    <w:rsid w:val="00920872"/>
    <w:rsid w:val="00935598"/>
    <w:rsid w:val="00946589"/>
    <w:rsid w:val="00966DA3"/>
    <w:rsid w:val="00977B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D2E23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F1392"/>
    <w:rsid w:val="00D13AA2"/>
    <w:rsid w:val="00D7186D"/>
    <w:rsid w:val="00D91BD9"/>
    <w:rsid w:val="00DB3315"/>
    <w:rsid w:val="00E15187"/>
    <w:rsid w:val="00E20A79"/>
    <w:rsid w:val="00E32E5F"/>
    <w:rsid w:val="00EC5E07"/>
    <w:rsid w:val="00ED00EB"/>
    <w:rsid w:val="00ED3903"/>
    <w:rsid w:val="00EF0F0A"/>
    <w:rsid w:val="00EF1C46"/>
    <w:rsid w:val="00EF7A8A"/>
    <w:rsid w:val="00F352E0"/>
    <w:rsid w:val="00F74D3F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1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4BE5-820B-4710-8BB7-D41A4AAB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2024-11-26T08:04:00Z</cp:lastPrinted>
  <dcterms:created xsi:type="dcterms:W3CDTF">2024-10-17T10:49:00Z</dcterms:created>
  <dcterms:modified xsi:type="dcterms:W3CDTF">2024-11-26T08:05:00Z</dcterms:modified>
</cp:coreProperties>
</file>